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0C7" w:rsidRPr="008031E6" w:rsidRDefault="00BC60C7" w:rsidP="004B3B61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3748" w:rsidRPr="00DC3D1C" w:rsidRDefault="00673748" w:rsidP="00DC3D1C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1E6">
        <w:rPr>
          <w:rFonts w:ascii="Times New Roman" w:hAnsi="Times New Roman" w:cs="Times New Roman"/>
          <w:b/>
          <w:sz w:val="24"/>
          <w:szCs w:val="24"/>
        </w:rPr>
        <w:t>Цель</w:t>
      </w:r>
      <w:r w:rsidRPr="008031E6">
        <w:rPr>
          <w:rFonts w:ascii="Times New Roman" w:hAnsi="Times New Roman" w:cs="Times New Roman"/>
          <w:sz w:val="24"/>
          <w:szCs w:val="24"/>
        </w:rPr>
        <w:t xml:space="preserve">:  </w:t>
      </w:r>
      <w:proofErr w:type="gramStart"/>
      <w:r w:rsidRPr="008031E6">
        <w:rPr>
          <w:rFonts w:ascii="Times New Roman" w:hAnsi="Times New Roman" w:cs="Times New Roman"/>
          <w:sz w:val="24"/>
          <w:szCs w:val="24"/>
        </w:rPr>
        <w:t>Создание организационно - методических условий для реализации ФГОС ДО, посредством наработки планирующей и регламентирующей документации, лежащей в основе осуществления образовательного процесса в ДОУ, обеспечение физической и психологической безопасности воспитанников, интеллектуального и социально - нравственного развития воспитанников через внедрение современных образовательных технологий в процессе реализации личностно - ориентированного подхода во всех направлениях деятельности с учетом ФГОС ДО.</w:t>
      </w:r>
      <w:proofErr w:type="gramEnd"/>
    </w:p>
    <w:p w:rsidR="00673748" w:rsidRPr="008031E6" w:rsidRDefault="00673748" w:rsidP="00673748">
      <w:pPr>
        <w:rPr>
          <w:rFonts w:ascii="Times New Roman" w:hAnsi="Times New Roman" w:cs="Times New Roman"/>
          <w:b/>
          <w:sz w:val="24"/>
          <w:szCs w:val="24"/>
        </w:rPr>
      </w:pPr>
      <w:r w:rsidRPr="008031E6">
        <w:rPr>
          <w:rFonts w:ascii="Times New Roman" w:hAnsi="Times New Roman" w:cs="Times New Roman"/>
          <w:b/>
          <w:sz w:val="24"/>
          <w:szCs w:val="24"/>
        </w:rPr>
        <w:t>Годовые задачи:</w:t>
      </w:r>
    </w:p>
    <w:p w:rsidR="00673748" w:rsidRPr="008031E6" w:rsidRDefault="00673748" w:rsidP="0067374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031E6">
        <w:rPr>
          <w:rFonts w:ascii="Times New Roman" w:hAnsi="Times New Roman" w:cs="Times New Roman"/>
          <w:sz w:val="24"/>
          <w:szCs w:val="24"/>
        </w:rPr>
        <w:t xml:space="preserve">Создать условия для применения </w:t>
      </w:r>
      <w:proofErr w:type="spellStart"/>
      <w:r w:rsidRPr="008031E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031E6">
        <w:rPr>
          <w:rFonts w:ascii="Times New Roman" w:hAnsi="Times New Roman" w:cs="Times New Roman"/>
          <w:sz w:val="24"/>
          <w:szCs w:val="24"/>
        </w:rPr>
        <w:t xml:space="preserve"> технологий необходимых при повышении качества образования детей дошкольного возраста.</w:t>
      </w:r>
    </w:p>
    <w:p w:rsidR="00673748" w:rsidRPr="008031E6" w:rsidRDefault="00673748" w:rsidP="0067374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031E6">
        <w:rPr>
          <w:rFonts w:ascii="Times New Roman" w:hAnsi="Times New Roman" w:cs="Times New Roman"/>
          <w:sz w:val="24"/>
          <w:szCs w:val="24"/>
        </w:rPr>
        <w:t xml:space="preserve">Совершенствовать речевое развитие детей посредством игровых технологий в условиях ФГОС </w:t>
      </w:r>
      <w:proofErr w:type="gramStart"/>
      <w:r w:rsidRPr="008031E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031E6">
        <w:rPr>
          <w:rFonts w:ascii="Times New Roman" w:hAnsi="Times New Roman" w:cs="Times New Roman"/>
          <w:sz w:val="24"/>
          <w:szCs w:val="24"/>
        </w:rPr>
        <w:t>.</w:t>
      </w:r>
    </w:p>
    <w:p w:rsidR="00673748" w:rsidRPr="008031E6" w:rsidRDefault="00673748" w:rsidP="0067374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031E6">
        <w:rPr>
          <w:rFonts w:ascii="Times New Roman" w:hAnsi="Times New Roman" w:cs="Times New Roman"/>
          <w:sz w:val="24"/>
          <w:szCs w:val="24"/>
        </w:rPr>
        <w:t xml:space="preserve">Продолжать внедрение познавательно-исследовательской деятельности в развитии личности дошкольников в условиях реализации ФГОС </w:t>
      </w:r>
      <w:proofErr w:type="gramStart"/>
      <w:r w:rsidRPr="008031E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031E6">
        <w:rPr>
          <w:rFonts w:ascii="Times New Roman" w:hAnsi="Times New Roman" w:cs="Times New Roman"/>
          <w:sz w:val="24"/>
          <w:szCs w:val="24"/>
        </w:rPr>
        <w:t>.</w:t>
      </w:r>
    </w:p>
    <w:p w:rsidR="00673748" w:rsidRPr="008031E6" w:rsidRDefault="00673748" w:rsidP="0067374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031E6">
        <w:rPr>
          <w:rFonts w:ascii="Times New Roman" w:hAnsi="Times New Roman" w:cs="Times New Roman"/>
          <w:sz w:val="24"/>
          <w:szCs w:val="24"/>
        </w:rPr>
        <w:t>Создавать условия для обновления предметно – пространственной среды, способствующей развитию активности ребенка в различных видах деятельности, проявлению у него любознательности, творчества, экспериментирования.</w:t>
      </w:r>
    </w:p>
    <w:p w:rsidR="00BC60C7" w:rsidRPr="008031E6" w:rsidRDefault="002E5FF2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sz w:val="24"/>
          <w:szCs w:val="24"/>
        </w:rPr>
        <w:t>Объединение усилий</w:t>
      </w:r>
      <w:r w:rsidR="004B3B61" w:rsidRPr="008031E6">
        <w:rPr>
          <w:rFonts w:ascii="Times New Roman" w:eastAsia="Times New Roman" w:hAnsi="Times New Roman" w:cs="Times New Roman"/>
          <w:sz w:val="24"/>
          <w:szCs w:val="24"/>
        </w:rPr>
        <w:t xml:space="preserve"> родителей и педагогов для успешного решения оздоровительных и воспитательных задач.</w:t>
      </w:r>
    </w:p>
    <w:p w:rsidR="00760DC5" w:rsidRPr="008031E6" w:rsidRDefault="00760DC5" w:rsidP="00760D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DC5" w:rsidRPr="008031E6" w:rsidRDefault="00760DC5" w:rsidP="002B77DE">
      <w:pPr>
        <w:rPr>
          <w:rFonts w:ascii="Times New Roman" w:hAnsi="Times New Roman" w:cs="Times New Roman"/>
          <w:sz w:val="24"/>
          <w:szCs w:val="24"/>
        </w:rPr>
      </w:pPr>
      <w:r w:rsidRPr="008031E6">
        <w:rPr>
          <w:rFonts w:ascii="Times New Roman" w:hAnsi="Times New Roman" w:cs="Times New Roman"/>
          <w:sz w:val="24"/>
          <w:szCs w:val="24"/>
        </w:rPr>
        <w:t>НЕПРЕРЫВНОСТЬ ОБРАЗОВАНИЯ</w:t>
      </w:r>
    </w:p>
    <w:tbl>
      <w:tblPr>
        <w:tblW w:w="104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5"/>
        <w:gridCol w:w="1950"/>
        <w:gridCol w:w="2055"/>
        <w:gridCol w:w="1335"/>
      </w:tblGrid>
      <w:tr w:rsidR="00760DC5" w:rsidRPr="008031E6" w:rsidTr="00600D52">
        <w:trPr>
          <w:tblCellSpacing w:w="0" w:type="dxa"/>
          <w:jc w:val="center"/>
        </w:trPr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 Содержание работы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760DC5" w:rsidRPr="008031E6" w:rsidTr="00600D52">
        <w:trPr>
          <w:tblCellSpacing w:w="0" w:type="dxa"/>
          <w:jc w:val="center"/>
        </w:trPr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A63CFF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60DC5"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Активное участие в мероприятиях районного</w:t>
            </w:r>
            <w:r w:rsidR="0075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60DC5"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отдела образования: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объединения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Семинары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Тематические выставки</w:t>
            </w:r>
          </w:p>
          <w:p w:rsidR="00600D52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Конкурсы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районного методического кабинета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600D52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600D52" w:rsidRPr="008031E6" w:rsidRDefault="00600D52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1B85" w:rsidRDefault="004D1B8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D52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600D52">
        <w:trPr>
          <w:tblCellSpacing w:w="0" w:type="dxa"/>
          <w:jc w:val="center"/>
        </w:trPr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A63CFF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60DC5"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Тематические выставки для педагогов: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«Игровые технологии в речевом развитии дошкольника»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в ДОУ»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Выставка методической литературы «Опытно - экспериментальная деятельность дошкольника»</w:t>
            </w:r>
          </w:p>
          <w:p w:rsidR="00600D52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«Ознакомление дошкольников с правилами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дорожного движения»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ноябрь-декабрь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600D52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600D52" w:rsidRPr="008031E6" w:rsidRDefault="00600D52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="007579E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D1B85" w:rsidRDefault="004D1B8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600D52" w:rsidRPr="008031E6" w:rsidRDefault="004D1B8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0DC5" w:rsidRPr="008031E6" w:rsidTr="00600D52">
        <w:trPr>
          <w:tblCellSpacing w:w="0" w:type="dxa"/>
          <w:jc w:val="center"/>
        </w:trPr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A63CFF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  <w:r w:rsidR="00760DC5"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Смотры конкурсы: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Готовность ДОУ к новому учебному году</w:t>
            </w:r>
            <w:r w:rsidRPr="008031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организация предметно-развивающей среды и жизненного пространства для обеспечения разнообразной деятельности детей.</w:t>
            </w:r>
          </w:p>
          <w:p w:rsidR="00600D52" w:rsidRPr="008031E6" w:rsidRDefault="00600D52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600D52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600D52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D52" w:rsidRPr="008031E6" w:rsidRDefault="00600D52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DC5" w:rsidRPr="008031E6" w:rsidTr="00600D52">
        <w:trPr>
          <w:tblCellSpacing w:w="0" w:type="dxa"/>
          <w:jc w:val="center"/>
        </w:trPr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A63CFF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760DC5"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 Работа творческой группы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«Инновационные подходы к созданию и совершенствованию предметно – развивающей среды в ДОУ в соответствии с ФГОС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провести системный анализ педагогической деятельности по проектированию комфортной предметно-развивающей среды в возрастных группах ДОУ и определить пути совершенствования работы в данном направлении.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Определить актуальность проблемы по оснащению предметно-развивающей среды в возрастных группах.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Изучить опыт работы различных дошкольных образовательных учреждений.</w:t>
            </w:r>
          </w:p>
          <w:p w:rsidR="00600D52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Провести самоанализ состояния предметно-развивающей среды группы каждым педагогом.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май</w:t>
            </w:r>
          </w:p>
          <w:p w:rsidR="00600D52" w:rsidRPr="008031E6" w:rsidRDefault="00760DC5" w:rsidP="00600D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600D52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600D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600D52" w:rsidRDefault="00600D52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760DC5" w:rsidRPr="008031E6" w:rsidRDefault="00760DC5" w:rsidP="008031E6">
      <w:pPr>
        <w:rPr>
          <w:rFonts w:ascii="Times New Roman" w:hAnsi="Times New Roman" w:cs="Times New Roman"/>
          <w:sz w:val="24"/>
          <w:szCs w:val="24"/>
        </w:rPr>
      </w:pPr>
      <w:r w:rsidRPr="008031E6">
        <w:rPr>
          <w:rFonts w:ascii="Times New Roman" w:hAnsi="Times New Roman" w:cs="Times New Roman"/>
          <w:sz w:val="24"/>
          <w:szCs w:val="24"/>
        </w:rPr>
        <w:t> </w:t>
      </w:r>
      <w:r w:rsidR="00D80F2B">
        <w:rPr>
          <w:rFonts w:ascii="Times New Roman" w:hAnsi="Times New Roman" w:cs="Times New Roman"/>
          <w:sz w:val="24"/>
          <w:szCs w:val="24"/>
        </w:rPr>
        <w:t>                              </w:t>
      </w:r>
      <w:r w:rsidRPr="008031E6">
        <w:rPr>
          <w:rFonts w:ascii="Times New Roman" w:hAnsi="Times New Roman" w:cs="Times New Roman"/>
          <w:sz w:val="24"/>
          <w:szCs w:val="24"/>
        </w:rPr>
        <w:t> МЕТОДИЧЕСКАЯ    РАБОТА</w:t>
      </w:r>
    </w:p>
    <w:tbl>
      <w:tblPr>
        <w:tblW w:w="1078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7"/>
        <w:gridCol w:w="1010"/>
        <w:gridCol w:w="10"/>
        <w:gridCol w:w="2186"/>
        <w:gridCol w:w="1296"/>
      </w:tblGrid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ПЕДАГОГИЧЕСКИЕ СОВЕТЫ: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 Производственное совещание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Итоги летне-оздоровительной работы (справка итоговая).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Обсуждение и утверждение </w:t>
            </w:r>
            <w:r w:rsidR="008B079B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 w:rsidR="00AF7D8B">
              <w:rPr>
                <w:rFonts w:ascii="Times New Roman" w:eastAsia="Times New Roman" w:hAnsi="Times New Roman" w:cs="Times New Roman"/>
                <w:sz w:val="24"/>
                <w:szCs w:val="24"/>
              </w:rPr>
              <w:t>ана работы на 2019-2020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Утверждение нормативно-правовых документов, регламентирующих деятельность ДОУ по выполнению задач воспитания, обучения, коррекции, оздоровления.</w:t>
            </w:r>
          </w:p>
          <w:p w:rsidR="00600D52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кружковой работы в ДОУ</w:t>
            </w:r>
          </w:p>
          <w:p w:rsidR="00AA76CC" w:rsidRPr="008031E6" w:rsidRDefault="00AA76CC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600D52" w:rsidRPr="008031E6" w:rsidRDefault="00600D5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Default="00760DC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600D52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2. Тема: 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«Организация образовательной деятельности по речевому развитию детей дошкольного возраста в современных условиях реализации ФГОС»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повышение профессиональной компетентности педагогов  по речевому развитию  воспитанников МДОУ в соответствии с ФГОС.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Использование игровых технологий в речевом развитии дошкольников. (Справка тематической проверки)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«Игра, как средство развития речи детей дошкольного возраста» (из опыта работы)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ИКТ в развитии речи у дошкольников (сообщение педагога)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600D5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3.Тема: «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Здровьесберегающие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технологии в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воспитательно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-образовательном процессе ДОУ»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 в ДОУ»  итоги тематической проверки.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«Гимнастика пробуждения» обобщение опыта работы воспитателя </w:t>
            </w:r>
            <w:r w:rsidR="0082160F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младшей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 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«Решение задач воспитания здорового поколения при организации работы "Клуба заботливых родителей"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«Роль релаксации в сохранении психического и физического здоровья воспитанников детского сада»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д/с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600D5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600D52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4. Тема: «Детское экспериментирование – средство интеллектуального развития дошкольника в условиях внедрения ФГОС  в образовательный процесс дошкольного учреждения»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Итоги тематического контроля: «Детское экспериментирование» (Справка тематической проверки)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творческой, исследовательской активности дошкольников в процессе детского экспериментирования.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Младший возраст – простое процессуальное экспериментирование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Старший возраст – познавательно - исследовательская деятельность.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Диспут - викторина «Всё, что неизвестно детям интересно»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A76CC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00D5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  <w:p w:rsidR="00AA76CC" w:rsidRPr="008031E6" w:rsidRDefault="00AA76CC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600D52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5. Результативность работы дошкольного учреждения в учебном году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Итоги работы педагогического коллектива, уровень развития детей, удовлетворенность ро</w:t>
            </w:r>
            <w:r w:rsidR="00A63CFF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дителей деятельностью ДОУ в 2019-2020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году, основные направления работы учреждения на следующий учебный год (мультимедийное сопровождение)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«Особенности создания предметно - развивающей среды в дошкольном учреждении» Презентация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Обсуждение и утверждение летне-оздоровительного плана работы.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Плановый инструктаж по О.Т.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 </w:t>
            </w:r>
          </w:p>
          <w:p w:rsidR="00600D52" w:rsidRPr="008031E6" w:rsidRDefault="00600D52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600D52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СЕМИНАРЫ: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Теоретический: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Тема:</w:t>
            </w: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речевых коммуникаций педагога, как фактор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 развития речи детей дошкольного возраста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600D5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600D5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Pr="008031E6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Практический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Семинар-практикум «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оздоровительных технологий для детей дошкольного возраста» (Профилактика нарушений осанки).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Круглый стол: 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«Инновационные подходы к созданию и совершенствованию предметно-развивающей среды в ДОУ» 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600D5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600D5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Северьянова И.В.</w:t>
            </w:r>
          </w:p>
          <w:p w:rsidR="00600D52" w:rsidRPr="008031E6" w:rsidRDefault="00600D5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D52" w:rsidRPr="008031E6" w:rsidRDefault="00600D5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D52" w:rsidRPr="008031E6" w:rsidRDefault="00600D5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Pr="008031E6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ОТКРЫТЫЕ ПРОСМОТРЫ: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НОД Образовательная  область «Речевое развитие»: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гостях у курочки Рябы» с использованием игровых технологий в младшей группе;</w:t>
            </w:r>
            <w:proofErr w:type="gramEnd"/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  «В стране игрушек» в старшей группе;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«Наши новые сказки» составление  творческих рассказов с использованием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мнемотаблиц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600D5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группе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63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5B118D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D1B8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Здровьесберегающие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технологии в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воспитательно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-образовательном процессе ДОУ: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Развлечение физкультурное «Вместе весело шагать» с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детьми младшей группы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 Физкультурный досуг</w:t>
            </w:r>
            <w:r w:rsidR="0082160F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выбираем спорт!»  в старшей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2160F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3. Спортивный праздник «В здоровом теле – здоровый дух!» все группы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 - февраль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5B118D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600D52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Открытый просмотр образовательной деятельности с использованием ИКТ: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 Организация проектной деятельности с детьми </w:t>
            </w:r>
            <w:r w:rsidR="0082160F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младшей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 Организация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исследовательской деятельности  с детьми старшего дошкольного возраста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600D5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Pr="008031E6" w:rsidRDefault="004D1B85" w:rsidP="004D1B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Преемственность детского сада и школы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Образовательная область «Развитие речи» в старшей группе.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Образовательная область «ФЭМП» в </w:t>
            </w:r>
            <w:r w:rsidR="0082160F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старшей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группе.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Образовательная область «Подготовка к обучению грамоте» в </w:t>
            </w:r>
            <w:r w:rsidR="0082160F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старшей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группе.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600D5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ь Северьянова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600D52" w:rsidRPr="008031E6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ПРОЕКТНАЯ ДЕЯТЕЛЬНОСТЬ ПЕДАГОГОВ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«Кто любит труд, того люди чтут» старшая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«Морские обитатели» </w:t>
            </w:r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«Играя познаём природу» </w:t>
            </w:r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4. «Как растут булки? » (исследовательский проект)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«Для чего нам армия?» старшая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  «Витаминный калейдоскоп» </w:t>
            </w:r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r w:rsidR="005B1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7. «Классическая музыка в детском саду» все группы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«Загадочный мир Приморских заповедников» </w:t>
            </w:r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«Улица полна неожиданностей» </w:t>
            </w:r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760DC5" w:rsidRPr="008031E6" w:rsidRDefault="006B0419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10. «Ребёнок и природа» 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11. «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Очевидное-невероятное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r w:rsidR="005B1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 «</w:t>
            </w:r>
            <w:proofErr w:type="spellStart"/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Умывалочка</w:t>
            </w:r>
            <w:proofErr w:type="spellEnd"/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игровой проект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13. «Небесные странички» старшая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14. «В гости к нам пришёл зай</w:t>
            </w:r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чишка, длинноногий шалунишка»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«Знакомим детей с камнями» </w:t>
            </w:r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«Полезные насекомые» </w:t>
            </w:r>
            <w:r w:rsidR="006B041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17. «Книжка первая моя» старшая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18. «Мир цветов» старшая группа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19. </w:t>
            </w: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Явления природы: летний дождь, гроза, радуга» </w:t>
            </w:r>
            <w:r w:rsidR="00FF22EB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600D52" w:rsidRPr="008031E6" w:rsidRDefault="00FF22EB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«Солнышки на травке» 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воспитатели всех возрастных групп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4D1B85" w:rsidRPr="008031E6" w:rsidRDefault="004D1B8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КОНСУЛЬТАЦИИ ДЛЯ ПЕДАГОГОВ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Организация непосредственно образовательной деятельности (НОД) в соответствии с ФГОС 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приёмов мнемотехники в развитии связной речи у детей дошкольного возраста»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3. Обучение заучиванию стихов с помощью мнемотехники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4. «Игры в развитии речи детей»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5.  </w:t>
            </w: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у дошкольников</w:t>
            </w:r>
            <w:r w:rsidRPr="008031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6. «Как научить ребенка относиться осознанно к своему здоровью»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7. «Детское экспериментирование как метод обучения»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8. «Особенности организации развивающей предметно-пространственной среды»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9. «Каникулы в детском саду»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760DC5" w:rsidRPr="008031E6" w:rsidRDefault="005B118D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760DC5" w:rsidRPr="008031E6" w:rsidRDefault="005B118D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760DC5" w:rsidRPr="008031E6" w:rsidRDefault="005B118D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5B118D" w:rsidRDefault="005B118D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760DC5" w:rsidRPr="008031E6" w:rsidRDefault="005B118D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FF22EB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F22EB" w:rsidRPr="008031E6" w:rsidRDefault="00AA76CC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Северьянова И.В.</w:t>
            </w:r>
          </w:p>
          <w:p w:rsidR="00760DC5" w:rsidRPr="008031E6" w:rsidRDefault="00AA76CC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Т.Н.</w:t>
            </w:r>
          </w:p>
          <w:p w:rsidR="00FF22EB" w:rsidRPr="008031E6" w:rsidRDefault="00AA76CC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Северьянова 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60DC5" w:rsidRPr="008031E6" w:rsidRDefault="006163E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FF22EB" w:rsidRPr="008031E6" w:rsidRDefault="00FF22EB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0DC5" w:rsidRPr="008031E6" w:rsidRDefault="00FF22EB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Северьянова И.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60DC5" w:rsidRPr="008031E6" w:rsidRDefault="00FF22EB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</w:t>
            </w:r>
          </w:p>
          <w:p w:rsidR="00600D52" w:rsidRPr="008031E6" w:rsidRDefault="00FF22EB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D52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F501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Pr="008031E6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ИНТЕРНЕТ – КЛУБ   КОНСУЛЬТАЦИИ  ПО  ЗАПРОСАМ  ПЕДАГОГОВ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Проекты в дошкольном образовательном учреждении.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Развитие связной речи у дошкольников.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3. Развитие фонематического слуха у детей дошкольного возраста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4. Ознакомление дошкольников с основами здорового образа жизни.                                                 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5. Организация спортивных праздников в ДОУ.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6. Развитие продуктивных видов деятельности у детей дошкольного возраста.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7. «Детское проектирование как мотивация к познанию»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FB7CD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="00FB7CD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FB7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600D52" w:rsidRDefault="00A1604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A76CC" w:rsidRPr="008031E6" w:rsidRDefault="00AA76CC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600D52" w:rsidRPr="008031E6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ШКОЛА МЛАДШЕГО ВОСПИТАТЕЛЯ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«Режим дня, его значение в жизни и развитии ребёнка»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 «Организация питания детей и формирование эстетических… Культура поведения за столом». 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3. «Влияние взрослого на речевое развитие ребёнка».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  <w:p w:rsidR="00760DC5" w:rsidRPr="008031E6" w:rsidRDefault="00FB7CD4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760DC5" w:rsidRPr="008031E6" w:rsidRDefault="00A1604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Pr="008031E6" w:rsidRDefault="008F5011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0C06CB">
        <w:trPr>
          <w:tblCellSpacing w:w="0" w:type="dxa"/>
          <w:jc w:val="center"/>
        </w:trPr>
        <w:tc>
          <w:tcPr>
            <w:tcW w:w="6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ИНСТРУКТАЖИ ПО ОХРАНЕ ЖИЗНИ И ЗДОРОВЬЯ ДЕТЕЙ ДОШКОЛЬНОГО ВОЗРАСТА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Инструктаж по организации охраны жизни и здоровья детей в ДОУ и на детских площадках;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 Инструктаж по предупреждению дорожно-транспортного травматизма.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3. Инструктаж по безопасной организации физкультурных занятий в спортивном зале.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4. Инструктаж по соблюдению техники безопасности при организации трудовой деятельности.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5. Инструктаж по соблюдению техники безопасности при организации экскурсий и прогулок за пределы участка ДОУ.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6. Инструктаж по оказанию первой медицинской помощи.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7. Инструктаж по пожарной безопасности в ДОУ.</w:t>
            </w:r>
          </w:p>
          <w:p w:rsidR="00600D52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546F9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600D52" w:rsidRPr="008031E6" w:rsidRDefault="00546F9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A1604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A1604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Северьянова И.В.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A1604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16045" w:rsidRPr="008031E6" w:rsidRDefault="00A16045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600D52" w:rsidRPr="008031E6" w:rsidRDefault="00600D52" w:rsidP="000C06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Default="00760DC5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F5011" w:rsidRDefault="008F5011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011" w:rsidRPr="008031E6" w:rsidRDefault="008F5011" w:rsidP="000C06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0D52" w:rsidRDefault="008F5011" w:rsidP="008F5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8F5011" w:rsidRPr="008031E6" w:rsidRDefault="008F5011" w:rsidP="008F50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6CB" w:rsidTr="000C06C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05"/>
          <w:jc w:val="center"/>
        </w:trPr>
        <w:tc>
          <w:tcPr>
            <w:tcW w:w="6287" w:type="dxa"/>
          </w:tcPr>
          <w:p w:rsidR="000C06CB" w:rsidRDefault="000C06CB" w:rsidP="000C0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84110">
              <w:rPr>
                <w:rFonts w:ascii="Times New Roman" w:hAnsi="Times New Roman" w:cs="Times New Roman"/>
                <w:sz w:val="24"/>
                <w:szCs w:val="24"/>
              </w:rPr>
              <w:t>МЕСЯЧНИКИ</w:t>
            </w:r>
          </w:p>
          <w:p w:rsidR="00484110" w:rsidRPr="00484110" w:rsidRDefault="00484110" w:rsidP="00484110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пожарной безопасности, антитеррористической защищенности и безопасности на водных объектах.</w:t>
            </w:r>
          </w:p>
          <w:p w:rsidR="000C06CB" w:rsidRPr="00484110" w:rsidRDefault="00484110" w:rsidP="00484110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Экстримизму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НЕТ!»</w:t>
            </w:r>
          </w:p>
          <w:p w:rsidR="000C06CB" w:rsidRDefault="000C06CB" w:rsidP="000C0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gridSpan w:val="2"/>
          </w:tcPr>
          <w:p w:rsidR="000C06CB" w:rsidRDefault="000C0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6CB" w:rsidRDefault="000C0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6CB" w:rsidRDefault="00484110" w:rsidP="000C0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1-30.09.</w:t>
            </w:r>
          </w:p>
          <w:p w:rsidR="00484110" w:rsidRDefault="00484110" w:rsidP="000C0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90" w:type="dxa"/>
          </w:tcPr>
          <w:p w:rsidR="000C06CB" w:rsidRDefault="000C0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6CB" w:rsidRDefault="0048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84110" w:rsidRDefault="0048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C06CB" w:rsidRDefault="000C06CB" w:rsidP="000C0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0C06CB" w:rsidRDefault="000C06CB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0C06CB" w:rsidRDefault="000C0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6CB" w:rsidRDefault="000C06CB" w:rsidP="000C0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06CB" w:rsidRDefault="000C06CB" w:rsidP="00760DC5">
      <w:pPr>
        <w:rPr>
          <w:rFonts w:ascii="Times New Roman" w:hAnsi="Times New Roman" w:cs="Times New Roman"/>
          <w:sz w:val="24"/>
          <w:szCs w:val="24"/>
        </w:rPr>
      </w:pPr>
    </w:p>
    <w:p w:rsidR="000C06CB" w:rsidRDefault="000C06CB" w:rsidP="00760DC5">
      <w:pPr>
        <w:rPr>
          <w:rFonts w:ascii="Times New Roman" w:hAnsi="Times New Roman" w:cs="Times New Roman"/>
          <w:sz w:val="24"/>
          <w:szCs w:val="24"/>
        </w:rPr>
      </w:pPr>
    </w:p>
    <w:p w:rsidR="00760DC5" w:rsidRPr="008031E6" w:rsidRDefault="00760DC5" w:rsidP="00760DC5">
      <w:pPr>
        <w:rPr>
          <w:rFonts w:ascii="Times New Roman" w:hAnsi="Times New Roman" w:cs="Times New Roman"/>
          <w:sz w:val="24"/>
          <w:szCs w:val="24"/>
        </w:rPr>
      </w:pPr>
      <w:r w:rsidRPr="008031E6">
        <w:rPr>
          <w:rFonts w:ascii="Times New Roman" w:hAnsi="Times New Roman" w:cs="Times New Roman"/>
          <w:sz w:val="24"/>
          <w:szCs w:val="24"/>
        </w:rPr>
        <w:t>ВЗАИМОСВЯЗЬ ДОШКОЛЬНОГО УЧРЕЖДЕНИЯ И СЕМЬИ</w:t>
      </w:r>
    </w:p>
    <w:p w:rsidR="00760DC5" w:rsidRPr="008031E6" w:rsidRDefault="00760DC5" w:rsidP="00760DC5">
      <w:pPr>
        <w:rPr>
          <w:rFonts w:ascii="Times New Roman" w:hAnsi="Times New Roman" w:cs="Times New Roman"/>
          <w:sz w:val="24"/>
          <w:szCs w:val="24"/>
        </w:rPr>
      </w:pPr>
      <w:r w:rsidRPr="008031E6">
        <w:rPr>
          <w:rFonts w:ascii="Times New Roman" w:hAnsi="Times New Roman" w:cs="Times New Roman"/>
          <w:sz w:val="24"/>
          <w:szCs w:val="24"/>
        </w:rPr>
        <w:t>           </w:t>
      </w:r>
    </w:p>
    <w:tbl>
      <w:tblPr>
        <w:tblW w:w="0" w:type="auto"/>
        <w:jc w:val="center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0"/>
        <w:gridCol w:w="1144"/>
        <w:gridCol w:w="1992"/>
        <w:gridCol w:w="1493"/>
      </w:tblGrid>
      <w:tr w:rsidR="00760DC5" w:rsidRPr="008031E6" w:rsidTr="008031E6">
        <w:trPr>
          <w:tblCellSpacing w:w="0" w:type="dxa"/>
          <w:jc w:val="center"/>
        </w:trPr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760DC5" w:rsidRPr="008031E6" w:rsidTr="008031E6">
        <w:trPr>
          <w:tblCellSpacing w:w="0" w:type="dxa"/>
          <w:jc w:val="center"/>
        </w:trPr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1. Составление социального паспорта</w:t>
            </w: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Зав. д\с</w:t>
            </w:r>
          </w:p>
          <w:p w:rsidR="00600D52" w:rsidRPr="008031E6" w:rsidRDefault="00600D52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600D52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Pr="008031E6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8031E6">
        <w:trPr>
          <w:tblCellSpacing w:w="0" w:type="dxa"/>
          <w:jc w:val="center"/>
        </w:trPr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2. Общие родительские собрания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Первое собрание: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 xml:space="preserve">  - «Задачи </w:t>
            </w:r>
            <w:proofErr w:type="spellStart"/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на год. Организация режима дня с учетом ФГОС»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 - Презентация: «От</w:t>
            </w:r>
            <w:r w:rsidR="006163E2">
              <w:rPr>
                <w:rFonts w:ascii="Times New Roman" w:hAnsi="Times New Roman" w:cs="Times New Roman"/>
                <w:sz w:val="24"/>
                <w:szCs w:val="24"/>
              </w:rPr>
              <w:t>чет о проделанной работе за 2018-2019</w:t>
            </w: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 слайд-презентация.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Второе собрание: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к </w:t>
            </w:r>
            <w:proofErr w:type="gramStart"/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летне-оздоровительному</w:t>
            </w:r>
            <w:proofErr w:type="gramEnd"/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периоду.</w:t>
            </w:r>
          </w:p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Выставка детского художественного творчества.</w:t>
            </w: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A63CFF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546F9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Зав. д\с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Зав. д\с</w:t>
            </w:r>
          </w:p>
          <w:p w:rsidR="00600D52" w:rsidRPr="008031E6" w:rsidRDefault="00600D52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600D52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Pr="008031E6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8031E6">
        <w:trPr>
          <w:tblCellSpacing w:w="0" w:type="dxa"/>
          <w:jc w:val="center"/>
        </w:trPr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3. Дни открытых дверей: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Открытые просмотры детской деятельности в первую половину дня.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Музыкальный концерт «Музыкальный калейдоскоп».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Консультации узких специалистов: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б) старшая медсестра.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Открытые просмотры детской деятельности во вторую половину дня.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Выставка детского рисунка «Весенние цветы - небывалой красоты»</w:t>
            </w:r>
          </w:p>
          <w:p w:rsidR="00600D52" w:rsidRPr="008031E6" w:rsidRDefault="00600D52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60DC5" w:rsidRPr="008031E6" w:rsidRDefault="00DC3350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C3350" w:rsidRPr="008031E6" w:rsidRDefault="00DC3350" w:rsidP="00DC3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600D52" w:rsidRPr="008031E6" w:rsidRDefault="00600D52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Pr="008031E6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8031E6">
        <w:trPr>
          <w:tblCellSpacing w:w="0" w:type="dxa"/>
          <w:jc w:val="center"/>
        </w:trPr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Консультативный пункт:                                                   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«Игры для развития речи детей»                                                    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hyperlink r:id="rId8" w:tooltip="rol_roditeley_v_korrektsii_zvukoproiznosheniya_detey_doshkolnogo_vozrasta.docx" w:history="1">
              <w:r w:rsidRPr="008031E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Роль родителей в коррекции звукопроизношения детей дошкольного возраста».</w:t>
              </w:r>
            </w:hyperlink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«Физическая культура для детей дошкольного возраста»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«Телевидение и дошкольник, или что смотрит ваш малыш»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«Агрессивный ребёнок»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«Экспериментальная деятельность детей дома»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«Значение детского экспериментирования для психического развития ребенка»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«Чему должны научить ребенка в школе»</w:t>
            </w:r>
          </w:p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«Игры с детьми на отдыхе в летний период».</w:t>
            </w: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46F95" w:rsidRDefault="00546F9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546F9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0DC5" w:rsidRPr="008031E6" w:rsidRDefault="00546F9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60DC5" w:rsidRPr="008031E6" w:rsidRDefault="00546F9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0DC5" w:rsidRPr="008031E6" w:rsidRDefault="00546F9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C3350" w:rsidRPr="008031E6" w:rsidRDefault="00DC3350" w:rsidP="00DC3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C3350" w:rsidRPr="008031E6" w:rsidRDefault="00DC3350" w:rsidP="00DC3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600D52" w:rsidRPr="008031E6" w:rsidRDefault="00600D52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600D52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Pr="008031E6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0DC5" w:rsidRPr="008031E6" w:rsidTr="008031E6">
        <w:trPr>
          <w:tblCellSpacing w:w="0" w:type="dxa"/>
          <w:jc w:val="center"/>
        </w:trPr>
        <w:tc>
          <w:tcPr>
            <w:tcW w:w="5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5. Групповые собрания: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«Кризис 3 лет»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«Развитие речи младших дошкольников»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 «Правильное питание детей – основа их здоровья»         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«Развитие у ребёнка мелкой моторики рук»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Средний возраст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«Задачи воспитания и обучения детей 4-5 лет»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 «О здоровье всерьез»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 «Развиваем «Почемучек»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«Поощрение и наказание»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Старший возраст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«Что должен уметь первоклассник»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«Здоровый образ жизни в семье – основа формирования здорового образа жизни ребенка»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«Детское экспериментирование и креативное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мышление дошкольников»</w:t>
            </w:r>
          </w:p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- «До свиданья, детский сад!»</w:t>
            </w:r>
          </w:p>
        </w:tc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июнь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46F95" w:rsidRDefault="00546F9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июнь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546F9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60DC5" w:rsidRPr="008031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июнь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60DC5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00D52" w:rsidRPr="008031E6" w:rsidRDefault="00760DC5" w:rsidP="0076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0D52" w:rsidRDefault="00600D52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8F5011" w:rsidRPr="008031E6" w:rsidRDefault="008F5011" w:rsidP="008F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DC3D1C" w:rsidRDefault="00DC3D1C" w:rsidP="00CD46D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80F2B" w:rsidRDefault="00D80F2B" w:rsidP="00CD46DB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C60C7" w:rsidRPr="008031E6" w:rsidRDefault="004B3B61" w:rsidP="00CD46DB">
      <w:pPr>
        <w:rPr>
          <w:rFonts w:ascii="Times New Roman" w:eastAsia="Calibri" w:hAnsi="Times New Roman" w:cs="Times New Roman"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Раздел 1. Организационн</w:t>
      </w:r>
      <w:proofErr w:type="gramStart"/>
      <w:r w:rsidRPr="008031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о-</w:t>
      </w:r>
      <w:proofErr w:type="gramEnd"/>
      <w:r w:rsidRPr="008031E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управленческая  работа</w:t>
      </w:r>
    </w:p>
    <w:p w:rsidR="00BC60C7" w:rsidRPr="008031E6" w:rsidRDefault="004B3B61">
      <w:pPr>
        <w:spacing w:after="0" w:line="240" w:lineRule="auto"/>
        <w:ind w:left="462"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1.1. Нормативно-правовое обеспечение деятельности ДОУ</w:t>
      </w:r>
    </w:p>
    <w:p w:rsidR="00BC60C7" w:rsidRPr="008031E6" w:rsidRDefault="00BC60C7">
      <w:pPr>
        <w:spacing w:after="0" w:line="240" w:lineRule="auto"/>
        <w:ind w:left="462"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BC60C7" w:rsidRPr="008031E6" w:rsidRDefault="004B3B61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8031E6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BC60C7" w:rsidRPr="008031E6" w:rsidRDefault="004B3B61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i/>
          <w:sz w:val="24"/>
          <w:szCs w:val="24"/>
        </w:rPr>
        <w:t>Нормативно-правовая база учреждения привести в соответствие с требованиями ФГОС ДОУ. Управление и организация деятельностью учреждения в соответствии с законодательными нормами РФ.</w:t>
      </w:r>
    </w:p>
    <w:p w:rsidR="00BC60C7" w:rsidRPr="008031E6" w:rsidRDefault="00BC60C7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5220"/>
        <w:gridCol w:w="1560"/>
        <w:gridCol w:w="1952"/>
      </w:tblGrid>
      <w:tr w:rsidR="00BC60C7" w:rsidRPr="008031E6">
        <w:trPr>
          <w:trHeight w:val="408"/>
        </w:trPr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 п\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исполнитель </w:t>
            </w:r>
          </w:p>
        </w:tc>
      </w:tr>
      <w:tr w:rsidR="00BC60C7" w:rsidRPr="008031E6">
        <w:trPr>
          <w:trHeight w:val="340"/>
        </w:trPr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и расширение норматив</w:t>
            </w:r>
            <w:r w:rsidR="00CD46DB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но – правовой базы  МДОУ</w:t>
            </w:r>
            <w:r w:rsidR="00B14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2019 – 2020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C60C7" w:rsidRPr="008031E6" w:rsidRDefault="00B143B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</w:t>
            </w:r>
          </w:p>
        </w:tc>
      </w:tr>
      <w:tr w:rsidR="00BC60C7" w:rsidRPr="008031E6">
        <w:trPr>
          <w:trHeight w:val="340"/>
        </w:trPr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нормативно – правовых документов, локальных ак</w:t>
            </w:r>
            <w:r w:rsidR="002606F9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тов о работе уч</w:t>
            </w:r>
            <w:r w:rsidR="00B143B8">
              <w:rPr>
                <w:rFonts w:ascii="Times New Roman" w:eastAsia="Times New Roman" w:hAnsi="Times New Roman" w:cs="Times New Roman"/>
                <w:sz w:val="24"/>
                <w:szCs w:val="24"/>
              </w:rPr>
              <w:t>реждения на 2019 – 2020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C60C7" w:rsidRPr="008031E6" w:rsidRDefault="00B143B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gramStart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Северьянова И.В.</w:t>
            </w:r>
          </w:p>
        </w:tc>
      </w:tr>
      <w:tr w:rsidR="00BC60C7" w:rsidRPr="008031E6">
        <w:trPr>
          <w:trHeight w:val="367"/>
        </w:trPr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 w:rsidP="002E5FF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в нормативно – правовые документы в соответствии с ФГОС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C60C7" w:rsidRPr="008031E6" w:rsidRDefault="00B143B8" w:rsidP="002E5FF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Северьянова И.В.</w:t>
            </w:r>
          </w:p>
        </w:tc>
      </w:tr>
      <w:tr w:rsidR="00BC60C7" w:rsidRPr="008031E6">
        <w:trPr>
          <w:trHeight w:val="122"/>
        </w:trPr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текущих инструктажей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, ТБ и охране жизни и здоровья детей.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2E5FF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 охране  труда  Северьянова  И.В.</w:t>
            </w:r>
          </w:p>
        </w:tc>
      </w:tr>
      <w:tr w:rsidR="00BC60C7" w:rsidRPr="008031E6">
        <w:trPr>
          <w:trHeight w:val="122"/>
        </w:trPr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Производственные собрания и инструктажи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 </w:t>
            </w: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 w:rsidP="002606F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proofErr w:type="spellStart"/>
            <w:r w:rsidR="00B143B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B14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B143B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  <w:proofErr w:type="gramEnd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Северьянова  И.В.</w:t>
            </w:r>
          </w:p>
        </w:tc>
      </w:tr>
      <w:tr w:rsidR="00BC60C7" w:rsidRPr="008031E6">
        <w:trPr>
          <w:trHeight w:val="462"/>
        </w:trPr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в соответствии с требованиями ФГОС ДО должностных инструкций работников ДОУ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6163E2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616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63E2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616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</w:t>
            </w:r>
            <w:r w:rsidR="009E225A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C60C7" w:rsidRPr="008031E6" w:rsidRDefault="00BC60C7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60C7" w:rsidRPr="008031E6" w:rsidRDefault="004B3B61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1.2. Информационно-аналитическая деятельность ДОУ</w:t>
      </w:r>
    </w:p>
    <w:p w:rsidR="00BC60C7" w:rsidRPr="008031E6" w:rsidRDefault="00BC60C7">
      <w:pPr>
        <w:spacing w:after="0" w:line="240" w:lineRule="auto"/>
        <w:ind w:left="462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60C7" w:rsidRPr="008031E6" w:rsidRDefault="004B3B61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8031E6">
        <w:rPr>
          <w:rFonts w:ascii="Times New Roman" w:eastAsia="Times New Roman" w:hAnsi="Times New Roman" w:cs="Times New Roman"/>
          <w:i/>
          <w:sz w:val="24"/>
          <w:szCs w:val="24"/>
        </w:rPr>
        <w:t>: совершенствование и развитие управленческих функций с учетом ФГОС, получение положительных  результатов работы посредствам информационно – аналитической деятельности.</w:t>
      </w:r>
    </w:p>
    <w:p w:rsidR="00BC60C7" w:rsidRPr="008031E6" w:rsidRDefault="00BC60C7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5095"/>
        <w:gridCol w:w="1558"/>
        <w:gridCol w:w="2201"/>
      </w:tblGrid>
      <w:tr w:rsidR="00B143B8" w:rsidRPr="008031E6">
        <w:trPr>
          <w:trHeight w:val="35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 п\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содержание основных мероприятий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исполнитель </w:t>
            </w:r>
          </w:p>
        </w:tc>
      </w:tr>
      <w:tr w:rsidR="00B143B8" w:rsidRPr="008031E6">
        <w:trPr>
          <w:trHeight w:val="177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руководителя по кадровому обеспечению.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C60C7" w:rsidRPr="008031E6" w:rsidRDefault="00BC60C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3B8" w:rsidRPr="008031E6">
        <w:trPr>
          <w:trHeight w:val="16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</w:t>
            </w:r>
            <w:r w:rsidR="00B143B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 деятельности МДОУ за 2018 – 2019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год, анализ проделанной работы, подведение итогов и выводов:</w:t>
            </w:r>
          </w:p>
          <w:p w:rsidR="00BC60C7" w:rsidRPr="008031E6" w:rsidRDefault="004B3B61">
            <w:pPr>
              <w:numPr>
                <w:ilvl w:val="0"/>
                <w:numId w:val="3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проблемный анализ деятельности образовательного учреждения по направлениям: (анализ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-образовательного процесса в ДОУ;</w:t>
            </w:r>
          </w:p>
          <w:p w:rsidR="00BC60C7" w:rsidRPr="008031E6" w:rsidRDefault="004B3B61">
            <w:pPr>
              <w:numPr>
                <w:ilvl w:val="0"/>
                <w:numId w:val="3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состояния материально – технической базы;</w:t>
            </w:r>
          </w:p>
          <w:p w:rsidR="00BC60C7" w:rsidRPr="008031E6" w:rsidRDefault="004B3B61">
            <w:pPr>
              <w:numPr>
                <w:ilvl w:val="0"/>
                <w:numId w:val="3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реализации инновационных технологий в ДОУ</w:t>
            </w:r>
          </w:p>
          <w:p w:rsidR="00BC60C7" w:rsidRPr="008031E6" w:rsidRDefault="004B3B61">
            <w:pPr>
              <w:numPr>
                <w:ilvl w:val="0"/>
                <w:numId w:val="3"/>
              </w:numPr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педагогических кадров и др.</w:t>
            </w:r>
          </w:p>
          <w:p w:rsidR="00BC60C7" w:rsidRPr="008031E6" w:rsidRDefault="004B3B61">
            <w:pPr>
              <w:numPr>
                <w:ilvl w:val="0"/>
                <w:numId w:val="3"/>
              </w:numPr>
              <w:spacing w:after="0" w:line="240" w:lineRule="auto"/>
              <w:ind w:left="417" w:right="5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="00B143B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B14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BC60C7" w:rsidRPr="008031E6" w:rsidRDefault="002E5FF2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Северьянова  И.В.</w:t>
            </w:r>
          </w:p>
          <w:p w:rsidR="00BC60C7" w:rsidRPr="008031E6" w:rsidRDefault="00BC60C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3B8" w:rsidRPr="008031E6">
        <w:trPr>
          <w:trHeight w:val="16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ключевых напра</w:t>
            </w:r>
            <w:r w:rsidR="00B143B8">
              <w:rPr>
                <w:rFonts w:ascii="Times New Roman" w:eastAsia="Times New Roman" w:hAnsi="Times New Roman" w:cs="Times New Roman"/>
                <w:sz w:val="24"/>
                <w:szCs w:val="24"/>
              </w:rPr>
              <w:t>влений работы учреждения на 2019 – 2020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год, составление планов по реализации данной работы.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C60C7" w:rsidRPr="008031E6" w:rsidRDefault="00B143B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Л.С.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ческий</w:t>
            </w:r>
            <w:proofErr w:type="spellEnd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</w:t>
            </w:r>
          </w:p>
        </w:tc>
      </w:tr>
      <w:tr w:rsidR="00B143B8" w:rsidRPr="008031E6">
        <w:trPr>
          <w:trHeight w:val="16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C60C7" w:rsidRPr="008031E6" w:rsidRDefault="00B143B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Л.С.</w:t>
            </w:r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</w:t>
            </w:r>
          </w:p>
        </w:tc>
      </w:tr>
      <w:tr w:rsidR="00B143B8" w:rsidRPr="008031E6">
        <w:trPr>
          <w:trHeight w:val="16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перспективных планов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-образовательной  работы педагогов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2E5FF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B143B8" w:rsidRPr="008031E6">
        <w:trPr>
          <w:trHeight w:val="16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tabs>
                <w:tab w:val="left" w:pos="720"/>
              </w:tabs>
              <w:spacing w:after="0" w:line="240" w:lineRule="auto"/>
              <w:ind w:left="57" w:right="57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Проведение педсоветов, инструктажей, и др. форм информационно – аналитической деятельности.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C60C7" w:rsidRPr="008031E6" w:rsidRDefault="00B143B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Л.С.</w:t>
            </w:r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Северьянова  И.В.,  Семенова  Т.Н.</w:t>
            </w:r>
          </w:p>
        </w:tc>
      </w:tr>
      <w:tr w:rsidR="00B143B8" w:rsidRPr="008031E6">
        <w:trPr>
          <w:trHeight w:val="177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наглядной информации, стендов, памяток по текущим  управленческим вопросам.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C60C7" w:rsidRPr="008031E6" w:rsidRDefault="00B143B8" w:rsidP="0025026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5026E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Т.Н</w:t>
            </w:r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43B8" w:rsidRPr="008031E6">
        <w:trPr>
          <w:trHeight w:val="54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педагоги ДОУ</w:t>
            </w:r>
          </w:p>
        </w:tc>
      </w:tr>
    </w:tbl>
    <w:p w:rsidR="00BC60C7" w:rsidRPr="008031E6" w:rsidRDefault="00BC60C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60C7" w:rsidRPr="008031E6" w:rsidRDefault="004B3B61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1.3. Собрание трудового коллектива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5876"/>
        <w:gridCol w:w="1293"/>
        <w:gridCol w:w="1752"/>
      </w:tblGrid>
      <w:tr w:rsidR="00BC60C7" w:rsidRPr="008031E6">
        <w:trPr>
          <w:trHeight w:val="1"/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60C7" w:rsidRPr="008031E6">
        <w:trPr>
          <w:trHeight w:val="1"/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1.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Основные направления деятельности  ДОУ на новый учебный  год.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координация действий по улучшению условий образовательного процесса.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Итоги работы за летний оздоровительный период.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Основные направления образовательной  работы ДОУ на новый учебный год.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Принятие локальных актов ДОУ.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Обеспечение охраны труда и безопасности жизнедеятельности детей и сотрудников ДОУ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BC60C7" w:rsidRPr="008031E6">
        <w:trPr>
          <w:trHeight w:val="1"/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2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Итоги хода выполнения муниципального задания.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координация действий, выработка единых требований и совершенствование условий для осуществления деятельности ДОУ.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 выполнении нормативных показателей и результатах финансово-хозяйственной деятельности ДОУ за  год;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выполнения муниципального задани</w:t>
            </w:r>
            <w:r w:rsidR="006163E2">
              <w:rPr>
                <w:rFonts w:ascii="Times New Roman" w:eastAsia="Times New Roman" w:hAnsi="Times New Roman" w:cs="Times New Roman"/>
                <w:sz w:val="24"/>
                <w:szCs w:val="24"/>
              </w:rPr>
              <w:t>я дошкольного учреждения за 2018-2019 год, планы на 2019</w:t>
            </w:r>
            <w:r w:rsidR="005A161D">
              <w:rPr>
                <w:rFonts w:ascii="Times New Roman" w:eastAsia="Times New Roman" w:hAnsi="Times New Roman" w:cs="Times New Roman"/>
                <w:sz w:val="24"/>
                <w:szCs w:val="24"/>
              </w:rPr>
              <w:t>-2019</w:t>
            </w:r>
            <w:r w:rsidR="00162EB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Рассмотрение и внесение изменений и дополнений в локальные акты ДОУ: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   Положения о порядке и условиях стимулирующих выплат работникам ДОУ;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   Правила внутреннего трудового распорядка;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Графики работы;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</w:rPr>
              <w:br/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BC60C7" w:rsidRPr="008031E6">
        <w:trPr>
          <w:trHeight w:val="1"/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3.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подготовке ДОУ к  весенне-летнему периоду, новому учебному году.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соблюдение требований законодательных и нормативных актов, правил техники безопасности.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 подготовке к летней оздоровительной работе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О состоянии </w:t>
            </w:r>
            <w:r w:rsidR="00B143B8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 труда за 1 полугодие 2019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Обеспечение охраны труда и безопасности жизнедеятельности детей и сотрудников ДОУ.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4.О подготовке к новому учебному году, о проведении  ремонтных работ.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C06CB" w:rsidRPr="000C06CB" w:rsidRDefault="004B3B61" w:rsidP="000C06C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                                             </w:t>
      </w:r>
      <w:r w:rsidRPr="008031E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60C7" w:rsidRPr="008031E6" w:rsidRDefault="002E5FF2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         1.4</w:t>
      </w:r>
      <w:r w:rsidR="004B3B61" w:rsidRPr="008031E6">
        <w:rPr>
          <w:rFonts w:ascii="Times New Roman" w:eastAsia="Times New Roman" w:hAnsi="Times New Roman" w:cs="Times New Roman"/>
          <w:b/>
          <w:sz w:val="24"/>
          <w:szCs w:val="24"/>
        </w:rPr>
        <w:t>.    Педагогические советы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5873"/>
        <w:gridCol w:w="1135"/>
        <w:gridCol w:w="1981"/>
      </w:tblGrid>
      <w:tr w:rsidR="00BC60C7" w:rsidRPr="008031E6" w:rsidTr="00010D9F">
        <w:trPr>
          <w:trHeight w:val="1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7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Педагогический совет № 1 </w:t>
            </w:r>
            <w:r w:rsidRPr="008031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(установочный) 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 Новый учебный год на пороге ДОУ »</w:t>
            </w:r>
          </w:p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: познакомить с итогами деятельности ДОУ в летний оздоровительный период, коллективно утвердить планы на новый учебный год.</w:t>
            </w:r>
          </w:p>
        </w:tc>
        <w:tc>
          <w:tcPr>
            <w:tcW w:w="113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BF4FDC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Подведение 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   летней  оздоровительной  работы в ДОУ.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C60C7" w:rsidRPr="008031E6" w:rsidTr="00010D9F">
        <w:trPr>
          <w:trHeight w:val="497"/>
        </w:trPr>
        <w:tc>
          <w:tcPr>
            <w:tcW w:w="484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Анализ готовности ДОУ к новому учебному году. 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 w:rsidP="0025026E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Утверждение  годового плана 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зовательной работы  ДОУ  на 2019-2020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  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BC60C7" w:rsidRPr="008031E6" w:rsidRDefault="00BC60C7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C7" w:rsidRPr="008031E6" w:rsidTr="00010D9F">
        <w:trPr>
          <w:trHeight w:val="976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1.4  Утверждение расписания непосредственной  образовательной деятельности по возрастным группам  и перспективных планов воспитателей.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BC60C7" w:rsidRPr="008031E6" w:rsidRDefault="00BC60C7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C7" w:rsidRPr="008031E6" w:rsidTr="00010D9F">
        <w:trPr>
          <w:trHeight w:val="419"/>
        </w:trPr>
        <w:tc>
          <w:tcPr>
            <w:tcW w:w="4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1.5   Изучение материалов августовской конференции.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Педагогический совет № 2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 Один день из жизни детского сада»  Организация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воспитательн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образовательного процесса в ДОУ в условиях реализации ФГОС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повышение профессиональной компетентности  по основным направлениям ФГОС.</w:t>
            </w:r>
          </w:p>
        </w:tc>
        <w:tc>
          <w:tcPr>
            <w:tcW w:w="113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Новое содержание дошкольного образования  с в</w:t>
            </w:r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едением ФГОС.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 w:rsidP="0025026E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BC60C7" w:rsidRPr="008031E6" w:rsidTr="00010D9F">
        <w:trPr>
          <w:trHeight w:val="585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010D9F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.Образовательная деятельность в режимных моментах с учетом ФГОС.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 w:rsidP="00010D9F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010D9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Т.Н</w:t>
            </w:r>
            <w:r w:rsidR="002E5FF2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60C7" w:rsidRPr="008031E6" w:rsidTr="00010D9F">
        <w:trPr>
          <w:trHeight w:val="375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010D9F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 Интеграция образовательных областей  в образовательной деятельности с детьми в условиях реализации ФГОС.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 w:rsidP="009E225A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9E225A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Северьянова И.В.</w:t>
            </w:r>
          </w:p>
        </w:tc>
      </w:tr>
      <w:tr w:rsidR="00BC60C7" w:rsidRPr="008031E6" w:rsidTr="00010D9F">
        <w:trPr>
          <w:trHeight w:val="255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010D9F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Организация предметно-развивающей среды в группах с учетом ФГОС.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 w:rsidP="009E225A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9E225A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Т.Н.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Педагогический совет № 3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 Проектная деятельность – как  средство формирования познавательн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речевого развитие дошкольника»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компетентности  воспитателей по формированию познавательн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речевого развития дошкольников, через проектную деятельность.</w:t>
            </w:r>
          </w:p>
        </w:tc>
        <w:tc>
          <w:tcPr>
            <w:tcW w:w="113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BC60C7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60C7" w:rsidRPr="008031E6" w:rsidTr="00010D9F">
        <w:trPr>
          <w:trHeight w:val="345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58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1. Познавательн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речевое развитие дошкольников.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 w:rsidP="009E225A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9E225A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Т.Н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Результаты тематического контроля «Организация работы в ДОУ по познавательн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речевому развитию детей дошкольного возраста»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BC60C7" w:rsidRPr="008031E6" w:rsidRDefault="00BC60C7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3. Использование проектн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исследовательской деятельности в познавательно-речевом развитии дошкольников.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 w:rsidP="009E225A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9E225A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Северьянова И.В.</w:t>
            </w:r>
          </w:p>
        </w:tc>
      </w:tr>
      <w:tr w:rsidR="00BC60C7" w:rsidRPr="008031E6" w:rsidTr="00010D9F">
        <w:trPr>
          <w:trHeight w:val="285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4. Презентация «Организация предметно-развивающей среды по развитию речи  в группе с учетом ФГОС».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 w:rsidP="009E225A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9E225A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Т.Н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 Роль семьи в развитии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исследовательской активности ребенка.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r w:rsidR="00010D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Педагогический совет № 4</w:t>
            </w:r>
          </w:p>
          <w:p w:rsidR="00BC60C7" w:rsidRPr="008031E6" w:rsidRDefault="006163E2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«Результативность работы за 2018-2019</w:t>
            </w:r>
            <w:r w:rsidR="004B3B61"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  год»</w:t>
            </w:r>
          </w:p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работу ДОУ за учебный год по годовым задачам, работу воспитателей.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BC60C7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Анализ  образоват</w:t>
            </w:r>
            <w:r w:rsidR="006163E2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ельной деятельности ДОУ  за 2018-2019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год:</w:t>
            </w:r>
          </w:p>
        </w:tc>
        <w:tc>
          <w:tcPr>
            <w:tcW w:w="113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 w:rsidP="00905B18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  Анализ мониторинга  развития детей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3.  Анализ  готовности детей к школе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BC60C7">
            <w:pPr>
              <w:spacing w:before="100" w:after="1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4. Анализ заболеваемости  детей и проведени</w:t>
            </w:r>
            <w:r w:rsidR="006163E2">
              <w:rPr>
                <w:rFonts w:ascii="Times New Roman" w:eastAsia="Times New Roman" w:hAnsi="Times New Roman" w:cs="Times New Roman"/>
                <w:sz w:val="24"/>
                <w:szCs w:val="24"/>
              </w:rPr>
              <w:t>я оздоровительной работы за 2018-2019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D52E21" w:rsidP="00905B18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5.  Определение  проекта основных напр</w:t>
            </w:r>
            <w:r w:rsidR="00B10CBF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авлен</w:t>
            </w:r>
            <w:r w:rsidR="00BF4FDC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ий деятельности ДОУ на 2018-2019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  год.</w:t>
            </w:r>
          </w:p>
        </w:tc>
        <w:tc>
          <w:tcPr>
            <w:tcW w:w="1135" w:type="dxa"/>
            <w:vMerge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BC60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 w:rsidP="00905B18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Заведующая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BC60C7" w:rsidRPr="008031E6" w:rsidTr="00010D9F">
        <w:trPr>
          <w:trHeight w:val="1"/>
        </w:trPr>
        <w:tc>
          <w:tcPr>
            <w:tcW w:w="48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7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6.  Утверждение плана  на летний оздоровительный период.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60C7" w:rsidRPr="008031E6" w:rsidRDefault="004B3B61" w:rsidP="00905B18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</w:tbl>
    <w:p w:rsidR="009C0863" w:rsidRPr="008031E6" w:rsidRDefault="009C0863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0863" w:rsidRPr="008031E6" w:rsidRDefault="009C0863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0863" w:rsidRPr="008031E6" w:rsidRDefault="009C0863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5218" w:rsidRPr="008031E6" w:rsidRDefault="00371E7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1.5</w:t>
      </w:r>
      <w:r w:rsidR="004B3B61" w:rsidRPr="008031E6">
        <w:rPr>
          <w:rFonts w:ascii="Times New Roman" w:eastAsia="Times New Roman" w:hAnsi="Times New Roman" w:cs="Times New Roman"/>
          <w:b/>
          <w:sz w:val="24"/>
          <w:szCs w:val="24"/>
        </w:rPr>
        <w:t>. Работа с социумом.</w:t>
      </w:r>
      <w:r w:rsidR="00B35218" w:rsidRPr="008031E6">
        <w:rPr>
          <w:rFonts w:ascii="Times New Roman" w:eastAsia="Times New Roman" w:hAnsi="Times New Roman" w:cs="Times New Roman"/>
          <w:b/>
          <w:sz w:val="24"/>
          <w:szCs w:val="24"/>
        </w:rPr>
        <w:t xml:space="preserve">    </w:t>
      </w:r>
    </w:p>
    <w:p w:rsidR="00BC60C7" w:rsidRPr="008031E6" w:rsidRDefault="00B35218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со школой.</w:t>
      </w:r>
      <w:r w:rsidRPr="008031E6">
        <w:rPr>
          <w:rFonts w:ascii="Times New Roman" w:eastAsia="Times New Roman" w:hAnsi="Times New Roman" w:cs="Times New Roman"/>
          <w:sz w:val="24"/>
          <w:szCs w:val="24"/>
        </w:rPr>
        <w:br/>
      </w:r>
      <w:r w:rsidRPr="008031E6">
        <w:rPr>
          <w:rFonts w:ascii="Times New Roman" w:eastAsia="Times New Roman" w:hAnsi="Times New Roman" w:cs="Times New Roman"/>
          <w:sz w:val="24"/>
          <w:szCs w:val="24"/>
          <w:u w:val="single"/>
        </w:rPr>
        <w:t>Цель:</w:t>
      </w:r>
      <w:r w:rsidRPr="008031E6">
        <w:rPr>
          <w:rFonts w:ascii="Times New Roman" w:eastAsia="Times New Roman" w:hAnsi="Times New Roman" w:cs="Times New Roman"/>
          <w:sz w:val="24"/>
          <w:szCs w:val="24"/>
        </w:rPr>
        <w:t xml:space="preserve"> Установление делового сотрудничества между педагогами ДОУ и школы, подготовка детей к благополучной адаптации  к школьному обучению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"/>
        <w:gridCol w:w="6238"/>
        <w:gridCol w:w="1480"/>
        <w:gridCol w:w="1362"/>
      </w:tblGrid>
      <w:tr w:rsidR="00BC60C7" w:rsidRPr="008031E6" w:rsidTr="00B35218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C60C7" w:rsidRPr="008031E6" w:rsidTr="00B35218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 w:rsidP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35218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сов</w:t>
            </w:r>
            <w:r w:rsidR="002B5A4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местного  плана работы 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 и ДОУ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B35218" w:rsidP="00570CDC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BC60C7" w:rsidRPr="008031E6" w:rsidTr="00B35218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35218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«Круглый стол»: обсуждение разделов программы начальной школы и  детского сада.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B35218" w:rsidP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коллективы  Никольской СОШ и Никольского детского  сада «Алёнушка»</w:t>
            </w:r>
          </w:p>
        </w:tc>
      </w:tr>
      <w:tr w:rsidR="00BC60C7" w:rsidRPr="008031E6" w:rsidTr="00B35218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35218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уроков в 1 классе воспитателями подготовительной группы.    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B35218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Никольской СОШ</w:t>
            </w:r>
          </w:p>
        </w:tc>
      </w:tr>
      <w:tr w:rsidR="00BC60C7" w:rsidRPr="008031E6" w:rsidTr="00B35218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35218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учителями начального звена      занятий по развитию речи, математике  в подготовительной к школе  группе.               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Северьянова  И.В.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0C7" w:rsidRPr="008031E6" w:rsidTr="00B35218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35218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выставка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работ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подготовительной группы и учащихся 1 класса школы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Учителя </w:t>
            </w:r>
          </w:p>
        </w:tc>
      </w:tr>
      <w:tr w:rsidR="00B35218" w:rsidRPr="008031E6" w:rsidTr="00B35218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6.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25026E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учителей школы в родительском собрании родителей детей подготовительной группы в рамках семинара «Семья в преддверии школьной жизни ребенка».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25026E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25026E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Учителя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Воспитатели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</w:tr>
      <w:tr w:rsidR="00B35218" w:rsidRPr="008031E6" w:rsidTr="00B35218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7.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25026E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рекомендаций (памяток) для родителей «Готов ли Ваш ребенок к поступлению в школу».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25026E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25026E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 Северьянова  И.В. </w:t>
            </w:r>
          </w:p>
        </w:tc>
      </w:tr>
      <w:tr w:rsidR="00B35218" w:rsidRPr="008031E6" w:rsidTr="00B35218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bottom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6" w:space="0" w:color="000000"/>
              <w:bottom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25026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ФАП:</w:t>
            </w:r>
          </w:p>
        </w:tc>
        <w:tc>
          <w:tcPr>
            <w:tcW w:w="1480" w:type="dxa"/>
            <w:tcBorders>
              <w:top w:val="single" w:sz="6" w:space="0" w:color="000000"/>
              <w:bottom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25026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6" w:space="0" w:color="000000"/>
              <w:bottom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25026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218" w:rsidRPr="008031E6" w:rsidTr="00B35218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 обследование состояния здоровья и физического развития детей.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Педиатр ЦРБ,</w:t>
            </w:r>
          </w:p>
          <w:p w:rsidR="00B35218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</w:tr>
      <w:tr w:rsidR="00B35218" w:rsidRPr="008031E6" w:rsidTr="002B5A4A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B3521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вирусных заболеваний, вакцинация  против гриппа</w:t>
            </w:r>
          </w:p>
          <w:p w:rsidR="0011558B" w:rsidRPr="008031E6" w:rsidRDefault="0011558B" w:rsidP="00B3521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558B" w:rsidRPr="008031E6" w:rsidRDefault="0011558B" w:rsidP="00B3521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 w:rsidP="00B3521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Педиатр ЦРБ,</w:t>
            </w:r>
          </w:p>
          <w:p w:rsidR="00B35218" w:rsidRPr="008031E6" w:rsidRDefault="00B35218" w:rsidP="00B3521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B35218" w:rsidRPr="008031E6" w:rsidTr="002B5A4A">
        <w:trPr>
          <w:trHeight w:val="1"/>
          <w:jc w:val="center"/>
        </w:trPr>
        <w:tc>
          <w:tcPr>
            <w:tcW w:w="291" w:type="dxa"/>
            <w:tcBorders>
              <w:top w:val="single" w:sz="4" w:space="0" w:color="auto"/>
              <w:bottom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bottom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11558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Библиотека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218" w:rsidRPr="008031E6" w:rsidTr="00B35218">
        <w:trPr>
          <w:trHeight w:val="1"/>
          <w:jc w:val="center"/>
        </w:trPr>
        <w:tc>
          <w:tcPr>
            <w:tcW w:w="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1.Участие  в беседах, викторинах, КВН                                                    </w:t>
            </w:r>
          </w:p>
          <w:p w:rsidR="00B35218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2.Посещение праздников 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35218" w:rsidRPr="008031E6" w:rsidRDefault="00B35218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BC60C7" w:rsidRPr="008031E6" w:rsidRDefault="00BC60C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60C7" w:rsidRPr="008031E6" w:rsidRDefault="004B3B61">
      <w:pPr>
        <w:spacing w:after="0" w:line="240" w:lineRule="auto"/>
        <w:ind w:left="360"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C60C7" w:rsidRPr="008031E6" w:rsidRDefault="004F6D97" w:rsidP="0011558B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1.6</w:t>
      </w:r>
      <w:r w:rsidR="004B3B61" w:rsidRPr="008031E6">
        <w:rPr>
          <w:rFonts w:ascii="Times New Roman" w:eastAsia="Times New Roman" w:hAnsi="Times New Roman" w:cs="Times New Roman"/>
          <w:b/>
          <w:sz w:val="24"/>
          <w:szCs w:val="24"/>
        </w:rPr>
        <w:t xml:space="preserve">.Контроль деятельности ДОУ. </w:t>
      </w:r>
    </w:p>
    <w:p w:rsidR="00BC60C7" w:rsidRPr="008031E6" w:rsidRDefault="00BC60C7">
      <w:pPr>
        <w:spacing w:after="0" w:line="240" w:lineRule="auto"/>
        <w:ind w:left="462" w:right="57"/>
        <w:rPr>
          <w:rFonts w:ascii="Times New Roman" w:eastAsia="Times New Roman" w:hAnsi="Times New Roman" w:cs="Times New Roman"/>
          <w:sz w:val="24"/>
          <w:szCs w:val="24"/>
        </w:rPr>
      </w:pPr>
    </w:p>
    <w:p w:rsidR="00BC60C7" w:rsidRPr="008031E6" w:rsidRDefault="004B3B61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8031E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031E6">
        <w:rPr>
          <w:rFonts w:ascii="Times New Roman" w:eastAsia="Times New Roman" w:hAnsi="Times New Roman" w:cs="Times New Roman"/>
          <w:i/>
          <w:sz w:val="24"/>
          <w:szCs w:val="24"/>
        </w:rPr>
        <w:t>совершенствование работы учреждения в целом, выявление уровня реализации годовых и других доминирующих задач  деятельности ДОУ</w:t>
      </w:r>
    </w:p>
    <w:p w:rsidR="00BC60C7" w:rsidRPr="008031E6" w:rsidRDefault="00BC60C7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5270"/>
        <w:gridCol w:w="1559"/>
        <w:gridCol w:w="1985"/>
      </w:tblGrid>
      <w:tr w:rsidR="00BC60C7" w:rsidRPr="008031E6">
        <w:trPr>
          <w:trHeight w:val="35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 п\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исполнитель</w:t>
            </w:r>
          </w:p>
        </w:tc>
      </w:tr>
      <w:tr w:rsidR="00BC60C7" w:rsidRPr="008031E6">
        <w:trPr>
          <w:trHeight w:val="16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деятельности администрации МДОУ по контролю н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а 2019  -2020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по функциональным обязанностям</w:t>
            </w: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BC60C7" w:rsidRPr="008031E6" w:rsidRDefault="004B3B61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функционированием МБДОУ в целом</w:t>
            </w:r>
          </w:p>
          <w:p w:rsidR="00BC60C7" w:rsidRPr="008031E6" w:rsidRDefault="004B3B61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-образовательной работой в ДОУ</w:t>
            </w:r>
          </w:p>
          <w:p w:rsidR="00BC60C7" w:rsidRPr="008031E6" w:rsidRDefault="004B3B61">
            <w:pPr>
              <w:numPr>
                <w:ilvl w:val="0"/>
                <w:numId w:val="11"/>
              </w:numPr>
              <w:tabs>
                <w:tab w:val="left" w:pos="125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оздоровлением и физическим развитием детей</w:t>
            </w:r>
          </w:p>
          <w:p w:rsidR="00BC60C7" w:rsidRPr="008031E6" w:rsidRDefault="004B3B61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материально – технического состояния ДОУ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BC60C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C60C7" w:rsidRPr="008031E6" w:rsidRDefault="00BC60C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-170" w:right="57" w:firstLine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BC60C7" w:rsidRPr="008031E6" w:rsidRDefault="004B3B61" w:rsidP="009E225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225A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А.Н.</w:t>
            </w:r>
          </w:p>
        </w:tc>
      </w:tr>
      <w:tr w:rsidR="00BC60C7" w:rsidRPr="008031E6">
        <w:trPr>
          <w:trHeight w:val="16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543048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контроля на 2019 – 2020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по видам</w:t>
            </w: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текущий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(цель: получение общего представления о работе педагога, об уровне педагогического процесса в целом в той или иной группе, о стиле работы педагога)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итоговый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(цель: выявление готовности детей к обучению в другом ДОУ)</w:t>
            </w:r>
          </w:p>
          <w:p w:rsidR="00BC60C7" w:rsidRPr="008031E6" w:rsidRDefault="00ED3D32">
            <w:pPr>
              <w:tabs>
                <w:tab w:val="left" w:pos="764"/>
              </w:tabs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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уровнем реализации программы,</w:t>
            </w:r>
          </w:p>
          <w:p w:rsidR="00BC60C7" w:rsidRPr="008031E6" w:rsidRDefault="00ED3D32">
            <w:pPr>
              <w:tabs>
                <w:tab w:val="left" w:pos="764"/>
              </w:tabs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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контроль за уровнем  подготовки детей к переходу в </w:t>
            </w:r>
            <w:proofErr w:type="gramStart"/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ДОУ.</w:t>
            </w:r>
          </w:p>
          <w:p w:rsidR="00BC60C7" w:rsidRPr="008031E6" w:rsidRDefault="004B3B61">
            <w:pPr>
              <w:tabs>
                <w:tab w:val="left" w:pos="764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оперативный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(цель: выявление состояния работы педагогического коллектива и отдельных воспитателей на определенном этапе работы)</w:t>
            </w:r>
          </w:p>
          <w:p w:rsidR="00BC60C7" w:rsidRPr="008031E6" w:rsidRDefault="004B3B61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группа и ДОУ в целом к новому учебному году.</w:t>
            </w:r>
          </w:p>
          <w:p w:rsidR="00BC60C7" w:rsidRPr="008031E6" w:rsidRDefault="004B3B61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созданием благоприятных адаптивных условий первой младшей группе.</w:t>
            </w:r>
          </w:p>
          <w:p w:rsidR="00BC60C7" w:rsidRPr="008031E6" w:rsidRDefault="004B3B61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физкультурно-оздоровительной работы в ДОУ.</w:t>
            </w:r>
          </w:p>
          <w:p w:rsidR="00BC60C7" w:rsidRPr="008031E6" w:rsidRDefault="004B3B61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подготовкой ДОУ к осеннее - зимнему периоду</w:t>
            </w:r>
          </w:p>
          <w:p w:rsidR="00BC60C7" w:rsidRPr="008031E6" w:rsidRDefault="004B3B61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по реализации приоритетного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направления работы в ДОУ (художественно-эстетическое развитие)</w:t>
            </w:r>
          </w:p>
          <w:p w:rsidR="00BC60C7" w:rsidRPr="008031E6" w:rsidRDefault="004B3B61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организаций прогулок в осенне-зимний период.</w:t>
            </w:r>
          </w:p>
          <w:p w:rsidR="00BC60C7" w:rsidRPr="008031E6" w:rsidRDefault="00ED3D32">
            <w:pPr>
              <w:tabs>
                <w:tab w:val="left" w:pos="720"/>
              </w:tabs>
              <w:spacing w:after="0" w:line="240" w:lineRule="auto"/>
              <w:ind w:left="125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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    Подготовка ДОУ к весенне-летнему периоду.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предупредительный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(цель: предупреждение того или иного недостатка в работе, профилактика возможных нарушений, отбор наиболее рациональных методов работы)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взаимоконтроль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(цель: оценка педагогического процесса, осуществляемая воспитателями в ДОУ)</w:t>
            </w:r>
          </w:p>
          <w:p w:rsidR="00BC60C7" w:rsidRPr="008031E6" w:rsidRDefault="00ED3D32">
            <w:pPr>
              <w:tabs>
                <w:tab w:val="left" w:pos="720"/>
              </w:tabs>
              <w:spacing w:after="0" w:line="240" w:lineRule="auto"/>
              <w:ind w:left="5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>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 </w:t>
            </w:r>
            <w:proofErr w:type="spellStart"/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самоанализ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(цель: повышение качества образовательного процесса посредством умения педагога находить недостатки в своей работе и способы их преодоления)</w:t>
            </w:r>
          </w:p>
          <w:p w:rsidR="00BC60C7" w:rsidRPr="008031E6" w:rsidRDefault="00BC60C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C60C7" w:rsidRPr="008031E6" w:rsidRDefault="00BC60C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1155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4B3B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4B3B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4B3B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C60C7" w:rsidRPr="008031E6" w:rsidRDefault="004B3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  <w:p w:rsidR="00BC60C7" w:rsidRPr="008031E6" w:rsidRDefault="00BC60C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BC60C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C60C7" w:rsidRPr="008031E6">
        <w:trPr>
          <w:trHeight w:val="16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контроля ДОУ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(по направлениям работы)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BC60C7" w:rsidRPr="008031E6" w:rsidRDefault="004B3B61">
            <w:pPr>
              <w:numPr>
                <w:ilvl w:val="0"/>
                <w:numId w:val="13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методической работы и образовательного процесса.</w:t>
            </w:r>
          </w:p>
          <w:p w:rsidR="00BC60C7" w:rsidRPr="008031E6" w:rsidRDefault="004B3B61">
            <w:pPr>
              <w:numPr>
                <w:ilvl w:val="0"/>
                <w:numId w:val="13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кадрами.</w:t>
            </w:r>
          </w:p>
          <w:p w:rsidR="00BC60C7" w:rsidRPr="008031E6" w:rsidRDefault="004B3B61">
            <w:pPr>
              <w:numPr>
                <w:ilvl w:val="0"/>
                <w:numId w:val="13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контроль питания.</w:t>
            </w:r>
          </w:p>
          <w:p w:rsidR="00BC60C7" w:rsidRPr="008031E6" w:rsidRDefault="004B3B61">
            <w:pPr>
              <w:numPr>
                <w:ilvl w:val="0"/>
                <w:numId w:val="13"/>
              </w:numPr>
              <w:tabs>
                <w:tab w:val="left" w:pos="720"/>
              </w:tabs>
              <w:spacing w:after="0" w:line="240" w:lineRule="auto"/>
              <w:ind w:left="417" w:right="5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состояния материально – технической базы ДОУ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C60C7" w:rsidRPr="008031E6" w:rsidRDefault="004B3B61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BC60C7" w:rsidRPr="008031E6" w:rsidRDefault="009E225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А.Н.</w:t>
            </w:r>
          </w:p>
        </w:tc>
      </w:tr>
    </w:tbl>
    <w:p w:rsidR="0011558B" w:rsidRPr="008031E6" w:rsidRDefault="0011558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558B" w:rsidRPr="008031E6" w:rsidRDefault="0011558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60C7" w:rsidRPr="008031E6" w:rsidRDefault="004F6D97" w:rsidP="004F6D9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Раздел 2</w:t>
      </w:r>
      <w:r w:rsidR="004B3B61" w:rsidRPr="008031E6">
        <w:rPr>
          <w:rFonts w:ascii="Times New Roman" w:eastAsia="Times New Roman" w:hAnsi="Times New Roman" w:cs="Times New Roman"/>
          <w:b/>
          <w:sz w:val="24"/>
          <w:szCs w:val="24"/>
        </w:rPr>
        <w:t>. Административно-хозяйственная работа.</w:t>
      </w:r>
    </w:p>
    <w:p w:rsidR="00BC60C7" w:rsidRPr="008031E6" w:rsidRDefault="004F6D9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="004B3B61" w:rsidRPr="008031E6">
        <w:rPr>
          <w:rFonts w:ascii="Times New Roman" w:eastAsia="Times New Roman" w:hAnsi="Times New Roman" w:cs="Times New Roman"/>
          <w:b/>
          <w:sz w:val="24"/>
          <w:szCs w:val="24"/>
        </w:rPr>
        <w:t>. Обеспечение охраны труда и безопасности жизнедеятельности детей и сотрудников.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"/>
        <w:gridCol w:w="6074"/>
        <w:gridCol w:w="1077"/>
        <w:gridCol w:w="1810"/>
      </w:tblGrid>
      <w:tr w:rsidR="00BC60C7" w:rsidRPr="008031E6" w:rsidTr="00D955E7">
        <w:trPr>
          <w:trHeight w:val="1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60C7" w:rsidRPr="008031E6" w:rsidTr="00D955E7">
        <w:trPr>
          <w:trHeight w:val="1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Разработка нормативных документов, локальных актов, инструкций, регламентирующих работу всех служб ДОУ.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Проверка условий: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1) готовность ДОУ к новому учебному году;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2) анализ состояния технологического оборудования;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3) оформление актов готовности всех помещений к началу учебного года.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Собрание трудового коллектива «Ознакомление, утверждение и согласование всех локальных актов и нормативных документов, регламентирующих работу ДОУ».  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11558B" w:rsidP="00CD01AF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ДОО 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ЗариповаЛ.С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., ответственный  за обеспечение безопасности  жизни и здоровья воспитанников  Северьянова  И.В.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Казакова  А.Н.</w:t>
            </w:r>
          </w:p>
        </w:tc>
      </w:tr>
      <w:tr w:rsidR="00BC60C7" w:rsidRPr="008031E6" w:rsidTr="00D955E7">
        <w:trPr>
          <w:trHeight w:val="1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1558B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Работа с кадрами «Соблюдение правил внутреннего </w:t>
            </w:r>
            <w:r w:rsidR="0011558B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трудового 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распорядка</w:t>
            </w:r>
            <w:r w:rsidR="0011558B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жизни, здоровья детей».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Рейды и смотры по санитарному состоянию групп (заведующий).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  <w:r w:rsidR="00CD01AF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</w:t>
            </w:r>
            <w:r w:rsidR="0011558B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  </w:t>
            </w:r>
            <w:r w:rsidR="0011558B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Северьянова  И.В.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BC60C7" w:rsidRPr="008031E6" w:rsidTr="00D955E7">
        <w:trPr>
          <w:trHeight w:val="1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 w:rsidP="0011558B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Продолжение работы по подготовке здания к зимнему периоду.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 w:rsidP="0011558B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BC60C7" w:rsidRPr="008031E6" w:rsidTr="00D955E7">
        <w:trPr>
          <w:trHeight w:val="1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Подготовка помещения к проведению новогодних праздников: анализ и проведение инструктажа по правилам противопожарной безопасности. Составление актов о готовности всех помещений к проведению праздников.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Инструктаж по технике безопасности и охране жизни и здоровья детей в зимний период (заведующий)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Завхоз </w:t>
            </w:r>
          </w:p>
          <w:p w:rsidR="0011558B" w:rsidRPr="008031E6" w:rsidRDefault="0011558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558B" w:rsidRPr="008031E6" w:rsidRDefault="0011558B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Северьянова  И.В.</w:t>
            </w:r>
          </w:p>
        </w:tc>
      </w:tr>
      <w:tr w:rsidR="00BC60C7" w:rsidRPr="008031E6" w:rsidTr="00D955E7">
        <w:trPr>
          <w:trHeight w:val="1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Проведение рейдов совместной комиссии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  <w:r w:rsidR="0011558B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ответственный  </w:t>
            </w:r>
            <w:proofErr w:type="gramStart"/>
            <w:r w:rsidR="0011558B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11558B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</w:p>
        </w:tc>
      </w:tr>
      <w:tr w:rsidR="00BC60C7" w:rsidRPr="008031E6" w:rsidTr="00D955E7">
        <w:trPr>
          <w:trHeight w:val="1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Составление номенклатуры дел ДОУ.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Рассмотрение вопроса по организации аттестации рабочих мест.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 w:rsidP="00D955E7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  <w:r w:rsidR="00D955E7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, коллектив</w:t>
            </w:r>
          </w:p>
        </w:tc>
      </w:tr>
      <w:tr w:rsidR="00BC60C7" w:rsidRPr="008031E6" w:rsidTr="00D955E7">
        <w:trPr>
          <w:trHeight w:val="1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Подготовка инвентаря для работы на участке.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Выполнение норм СанПиН в ДОУ.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Подготовка территории ДОУ к весенне-летнему периоду.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</w:t>
            </w:r>
          </w:p>
        </w:tc>
      </w:tr>
      <w:tr w:rsidR="00BC60C7" w:rsidRPr="008031E6" w:rsidTr="00D955E7">
        <w:trPr>
          <w:trHeight w:val="1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летней оздоровительной кампании. Инструктаж всех сотрудников (заведующий, воспитатель).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Побелка деревьев, завоз земли, песка, подготовка территории к летнему сезону (завхоз).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Подготовка учреждения к приемке к новому учебному году.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Завхоз</w:t>
            </w:r>
            <w:r w:rsidR="00D955E7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, коллектив  сотрудников</w:t>
            </w:r>
          </w:p>
        </w:tc>
      </w:tr>
      <w:tr w:rsidR="00BC60C7" w:rsidRPr="008031E6" w:rsidTr="00D955E7">
        <w:trPr>
          <w:trHeight w:val="1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numPr>
                <w:ilvl w:val="0"/>
                <w:numId w:val="14"/>
              </w:numPr>
              <w:spacing w:before="100" w:after="10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«Охрана жизни и здоровья детей при проведении и организации прогулки летом. Охрана жизни и здоровья детей в весенне-летний период».</w:t>
            </w:r>
          </w:p>
          <w:p w:rsidR="00BC60C7" w:rsidRPr="008031E6" w:rsidRDefault="004B3B61">
            <w:pPr>
              <w:numPr>
                <w:ilvl w:val="0"/>
                <w:numId w:val="14"/>
              </w:numPr>
              <w:spacing w:before="100" w:after="10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ДОУ к приемке к новому учебному году.</w:t>
            </w:r>
          </w:p>
          <w:p w:rsidR="00BC60C7" w:rsidRPr="008031E6" w:rsidRDefault="004B3B61">
            <w:pPr>
              <w:numPr>
                <w:ilvl w:val="0"/>
                <w:numId w:val="14"/>
              </w:numPr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учреждения к работе в летний период. Уточнение количества детей и кадровое обеспечение на июль-август.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завхоз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Заведующий </w:t>
            </w:r>
          </w:p>
        </w:tc>
      </w:tr>
      <w:tr w:rsidR="00BC60C7" w:rsidRPr="008031E6" w:rsidTr="00D955E7">
        <w:trPr>
          <w:trHeight w:val="1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55E7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numPr>
                <w:ilvl w:val="0"/>
                <w:numId w:val="15"/>
              </w:numPr>
              <w:spacing w:before="100" w:after="10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групп на новый учебный год: наличие всех документов, составление списков, договоров с род</w:t>
            </w:r>
            <w:r w:rsidR="00D955E7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ителями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C60C7" w:rsidRPr="008031E6" w:rsidRDefault="004B3B61">
            <w:pPr>
              <w:numPr>
                <w:ilvl w:val="0"/>
                <w:numId w:val="15"/>
              </w:numPr>
              <w:spacing w:before="100" w:after="10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Приёмка к новому учебному году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D955E7" w:rsidRPr="008031E6" w:rsidRDefault="00D955E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60C7" w:rsidRPr="008031E6" w:rsidRDefault="004F6D9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B3B61" w:rsidRPr="008031E6">
        <w:rPr>
          <w:rFonts w:ascii="Times New Roman" w:eastAsia="Times New Roman" w:hAnsi="Times New Roman" w:cs="Times New Roman"/>
          <w:b/>
          <w:sz w:val="24"/>
          <w:szCs w:val="24"/>
        </w:rPr>
        <w:t>.2. Укрепление материально-технической базы.</w:t>
      </w:r>
      <w:r w:rsidR="004B3B61" w:rsidRPr="00803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5508"/>
        <w:gridCol w:w="1525"/>
        <w:gridCol w:w="1732"/>
      </w:tblGrid>
      <w:tr w:rsidR="00BC60C7" w:rsidRPr="008031E6" w:rsidTr="00D955E7">
        <w:trPr>
          <w:trHeight w:val="1"/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проведения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C60C7" w:rsidRPr="008031E6" w:rsidTr="00D955E7">
        <w:trPr>
          <w:trHeight w:val="1"/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  за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расходованием сметных ассигнований.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D955E7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 МКУ  «Управление образование  </w:t>
            </w:r>
            <w:proofErr w:type="spellStart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муниципального района  РТ» (по договору на бухг. обслуживание и по доверенности)</w:t>
            </w:r>
          </w:p>
        </w:tc>
      </w:tr>
      <w:tr w:rsidR="00BC60C7" w:rsidRPr="008031E6" w:rsidTr="00D955E7">
        <w:trPr>
          <w:trHeight w:val="1"/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D955E7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Приобрести: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  хозяйственный  инвентарь и спецодежду.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Завхоз </w:t>
            </w:r>
          </w:p>
        </w:tc>
      </w:tr>
      <w:tr w:rsidR="00BC60C7" w:rsidRPr="008031E6" w:rsidTr="00D955E7">
        <w:trPr>
          <w:trHeight w:val="1"/>
          <w:jc w:val="center"/>
        </w:trPr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ED3D32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 w:rsidP="00ED3D32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зимним условиям 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ED3D32" w:rsidRDefault="00ED3D32" w:rsidP="00D955E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D32" w:rsidRDefault="00ED3D32" w:rsidP="00D955E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60C7" w:rsidRPr="008031E6" w:rsidRDefault="004B3B61" w:rsidP="00D955E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</w:t>
      </w:r>
    </w:p>
    <w:p w:rsidR="00BC60C7" w:rsidRPr="008031E6" w:rsidRDefault="004B3B61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по предупреждению детского дорожно-транспортного травматизма</w:t>
      </w:r>
    </w:p>
    <w:p w:rsidR="00BC60C7" w:rsidRPr="008031E6" w:rsidRDefault="004F6D9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b/>
          <w:sz w:val="24"/>
          <w:szCs w:val="24"/>
        </w:rPr>
        <w:t>на 2017-2018</w:t>
      </w:r>
      <w:r w:rsidR="004B3B61" w:rsidRPr="008031E6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r w:rsidR="004B3B61" w:rsidRPr="008031E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60C7" w:rsidRPr="008031E6" w:rsidRDefault="004B3B6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1E6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4716"/>
        <w:gridCol w:w="1839"/>
        <w:gridCol w:w="1982"/>
      </w:tblGrid>
      <w:tr w:rsidR="00BC60C7" w:rsidRPr="008031E6" w:rsidTr="00D955E7">
        <w:trPr>
          <w:cantSplit/>
          <w:trHeight w:val="1133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16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60C7" w:rsidRPr="008031E6" w:rsidTr="00D955E7">
        <w:trPr>
          <w:trHeight w:val="144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Согласование, утверждение плана мероприятий по ПДД на новый учебный год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 w:rsidP="00417194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аведующая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BC60C7" w:rsidRPr="008031E6" w:rsidTr="00D955E7">
        <w:trPr>
          <w:trHeight w:val="1065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воспитатель</w:t>
            </w:r>
          </w:p>
        </w:tc>
      </w:tr>
      <w:tr w:rsidR="00BC60C7" w:rsidRPr="008031E6" w:rsidTr="00D955E7">
        <w:trPr>
          <w:trHeight w:val="539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«Внимание дети!»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Северьянова И.В.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60C7" w:rsidRPr="008031E6" w:rsidTr="00D955E7">
        <w:trPr>
          <w:trHeight w:val="144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– конкурс на лучшую организацию работы по ПДД в группах детского сада 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CE12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  <w:r w:rsidR="00D955E7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60C7" w:rsidRPr="008031E6" w:rsidTr="00D955E7">
        <w:trPr>
          <w:trHeight w:val="885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5.         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методических разработок по обучению детей правилам дорожного движения.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обеих групп</w:t>
            </w:r>
          </w:p>
        </w:tc>
      </w:tr>
      <w:tr w:rsidR="00BC60C7" w:rsidRPr="008031E6" w:rsidTr="00D955E7">
        <w:trPr>
          <w:trHeight w:val="470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tabs>
                <w:tab w:val="left" w:pos="720"/>
              </w:tabs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воспитателей «Организация занятий по обучению дошкольников безопасному поведению на улице»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Северьянова И.В.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60C7" w:rsidRPr="008031E6" w:rsidTr="00D955E7">
        <w:trPr>
          <w:trHeight w:val="1120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7.    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  «Всемирный день памяти жертв дорожных аварий. День памяти жертв ДТП» - 18 ноября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55E7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r w:rsidR="00D955E7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Северьянова И.В.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60C7" w:rsidRPr="008031E6" w:rsidTr="00D955E7">
        <w:trPr>
          <w:trHeight w:val="470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с родителями о правилах безопасного поведения на дорогах в зимнее время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Северьянова И.В.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60C7" w:rsidRPr="008031E6" w:rsidTr="00D955E7">
        <w:trPr>
          <w:trHeight w:val="1051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ED3D32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игры – тренинги на развитие у дошкольников навыков безопасного поведения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Северьянова И.В.</w:t>
            </w:r>
          </w:p>
        </w:tc>
      </w:tr>
      <w:tr w:rsidR="00BC60C7" w:rsidRPr="008031E6" w:rsidTr="00D955E7">
        <w:trPr>
          <w:trHeight w:val="1065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ED3D32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воспитателей</w:t>
            </w:r>
            <w:r w:rsidRPr="008031E6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 как ведущий метод обучения детей безопасному поведению на дорогах».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«Методика подготовки занятий в игровой форме».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 Семенова  Т.Н.</w:t>
            </w:r>
          </w:p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60C7" w:rsidRPr="008031E6" w:rsidTr="00D955E7">
        <w:trPr>
          <w:trHeight w:val="885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ED3D32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воспитателей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60C7" w:rsidRPr="008031E6" w:rsidTr="00D955E7">
        <w:trPr>
          <w:trHeight w:val="388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ED3D32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 детских рисунков «Зеленый огонек»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D955E7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обеих групп</w:t>
            </w:r>
          </w:p>
        </w:tc>
      </w:tr>
      <w:tr w:rsidR="00BC60C7" w:rsidRPr="008031E6" w:rsidTr="00D955E7">
        <w:trPr>
          <w:trHeight w:val="263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ED3D32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- анализ состояния работы по организации обучения детей ПДД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17194" w:rsidRPr="008031E6" w:rsidRDefault="00D955E7" w:rsidP="0041719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BC60C7" w:rsidRPr="008031E6" w:rsidRDefault="00417194" w:rsidP="00417194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60C7" w:rsidRPr="008031E6" w:rsidTr="00D955E7">
        <w:trPr>
          <w:trHeight w:val="144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ED3D32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пособий по изучению правил дорожного движения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5F7B8C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месяца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5F7B8C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Северьянова  И.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В.,  Семенова  Т.Н., 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BC60C7" w:rsidRPr="008031E6" w:rsidTr="00D955E7">
        <w:trPr>
          <w:trHeight w:val="144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ED3D32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накопительной папки по профилактике ДТТ</w:t>
            </w:r>
          </w:p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5F7B8C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5F7B8C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 Северьянова  </w:t>
            </w: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В.,  Семенова  Т.Н., 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BC60C7" w:rsidRPr="008031E6" w:rsidTr="00D955E7">
        <w:trPr>
          <w:trHeight w:val="144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ED3D32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методической литературы по ПДД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5F7B8C" w:rsidP="005F7B8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 Северьянова  И.</w:t>
            </w:r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В.,  Семенова  Т.Н.,  </w:t>
            </w:r>
            <w:proofErr w:type="spellStart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543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BC60C7" w:rsidRPr="008031E6" w:rsidTr="00D955E7">
        <w:trPr>
          <w:trHeight w:val="144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ED3D32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группах  обновление уголков по изучению правил дорожного движения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5F7B8C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B8C" w:rsidRPr="008031E6" w:rsidRDefault="005F7B8C" w:rsidP="005F7B8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 Северьянова  И.</w:t>
            </w:r>
            <w:r w:rsidR="00980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В.,  Семенова  Т.Н.,  </w:t>
            </w:r>
            <w:proofErr w:type="spellStart"/>
            <w:r w:rsidR="00980979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980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BC60C7" w:rsidRPr="008031E6" w:rsidRDefault="00BC60C7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0C7" w:rsidRPr="008031E6" w:rsidTr="00D955E7">
        <w:trPr>
          <w:trHeight w:val="488"/>
        </w:trPr>
        <w:tc>
          <w:tcPr>
            <w:tcW w:w="93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ED3D32">
            <w:pP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4B3B61"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.    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4B3B61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муниципальных мероприятиях по предупреждению  детского дорожно-транспортного травматизма.</w:t>
            </w:r>
          </w:p>
        </w:tc>
        <w:tc>
          <w:tcPr>
            <w:tcW w:w="1839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5F7B8C">
            <w:pPr>
              <w:spacing w:before="100"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60C7" w:rsidRPr="008031E6" w:rsidRDefault="005F7B8C" w:rsidP="005F7B8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1E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 Северьянова  И.</w:t>
            </w:r>
            <w:r w:rsidR="00980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В.,  Семенова  Т.Н.,  </w:t>
            </w:r>
            <w:proofErr w:type="spellStart"/>
            <w:r w:rsidR="00980979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980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</w:tbl>
    <w:p w:rsidR="008C08E6" w:rsidRDefault="008C08E6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План </w:t>
      </w:r>
      <w:r w:rsidRPr="008C08E6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по </w:t>
      </w:r>
      <w:r w:rsidR="00A55FDD">
        <w:rPr>
          <w:rFonts w:ascii="Times New Roman" w:eastAsia="Times New Roman" w:hAnsi="Times New Roman" w:cs="Times New Roman"/>
          <w:b/>
          <w:sz w:val="24"/>
          <w:szCs w:val="24"/>
        </w:rPr>
        <w:t>противо</w:t>
      </w:r>
      <w:r w:rsidRPr="008C08E6">
        <w:rPr>
          <w:rFonts w:ascii="Times New Roman" w:eastAsia="Times New Roman" w:hAnsi="Times New Roman" w:cs="Times New Roman"/>
          <w:b/>
          <w:sz w:val="24"/>
          <w:szCs w:val="24"/>
        </w:rPr>
        <w:t xml:space="preserve">пожарной безопасности </w:t>
      </w:r>
    </w:p>
    <w:p w:rsidR="008C08E6" w:rsidRDefault="008C08E6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980979">
        <w:rPr>
          <w:rFonts w:ascii="Times New Roman" w:eastAsia="Times New Roman" w:hAnsi="Times New Roman" w:cs="Times New Roman"/>
          <w:b/>
          <w:sz w:val="24"/>
          <w:szCs w:val="24"/>
        </w:rPr>
        <w:t>на 2019-2020</w:t>
      </w:r>
      <w:r w:rsidRPr="008C08E6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0"/>
        <w:gridCol w:w="2557"/>
        <w:gridCol w:w="2110"/>
      </w:tblGrid>
      <w:tr w:rsidR="00A55FDD" w:rsidRPr="00D52E21" w:rsidTr="004436E3"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bdr w:val="none" w:sz="0" w:space="0" w:color="auto" w:frame="1"/>
              </w:rPr>
              <w:t>Срок выполнения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A55FDD" w:rsidRPr="00D52E21" w:rsidTr="004436E3"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Заведующий</w:t>
            </w:r>
          </w:p>
        </w:tc>
      </w:tr>
      <w:tr w:rsidR="00A55FDD" w:rsidRPr="00D52E21" w:rsidTr="004436E3"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и утверждение локальных документов о мерах пожарной безопасности:</w:t>
            </w:r>
          </w:p>
          <w:p w:rsidR="00A55FDD" w:rsidRPr="00D52E21" w:rsidRDefault="00A55FDD" w:rsidP="00A55FDD">
            <w:pPr>
              <w:numPr>
                <w:ilvl w:val="0"/>
                <w:numId w:val="1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приказа о назначении ответственного за пожарную безопасность в М</w:t>
            </w:r>
            <w:r w:rsidR="003900D2"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Б</w:t>
            </w: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ДОУ;</w:t>
            </w:r>
          </w:p>
          <w:p w:rsidR="00A55FDD" w:rsidRPr="00D52E21" w:rsidRDefault="00A55FDD" w:rsidP="00A55FDD">
            <w:pPr>
              <w:numPr>
                <w:ilvl w:val="0"/>
                <w:numId w:val="1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приказа об установлении противопожарного режима в М</w:t>
            </w:r>
            <w:r w:rsidR="003900D2"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Б</w:t>
            </w: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ДОУ;</w:t>
            </w:r>
          </w:p>
          <w:p w:rsidR="00A55FDD" w:rsidRPr="00D52E21" w:rsidRDefault="00A55FDD" w:rsidP="00A55FDD">
            <w:pPr>
              <w:numPr>
                <w:ilvl w:val="0"/>
                <w:numId w:val="1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приказа о проведении мероприятий по обучению сотрудников М</w:t>
            </w:r>
            <w:r w:rsidR="003900D2"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Б</w:t>
            </w: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ДОУ мерам пожарной безопасности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Заведующий</w:t>
            </w:r>
          </w:p>
        </w:tc>
      </w:tr>
      <w:tr w:rsidR="00A55FDD" w:rsidRPr="00D52E21" w:rsidTr="004436E3"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Февраль, август</w:t>
            </w:r>
          </w:p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(1 раз в полугодие)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Ответственный</w:t>
            </w:r>
            <w:proofErr w:type="gramEnd"/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A55FDD" w:rsidRPr="00D52E21" w:rsidTr="004436E3"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Проведение внепланового противопожарного инструктажа в связи с организацией массовых </w:t>
            </w: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мероприятий (новогодних елок)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Ноябрь</w:t>
            </w:r>
          </w:p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То же</w:t>
            </w:r>
          </w:p>
        </w:tc>
      </w:tr>
      <w:tr w:rsidR="00A55FDD" w:rsidRPr="00D52E21" w:rsidTr="004436E3"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Проведение обучения работников по 9-часовой учебной программе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Ответственный</w:t>
            </w:r>
            <w:proofErr w:type="gramEnd"/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A55FDD" w:rsidRPr="00D52E21" w:rsidTr="004436E3"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Контроль соблюдения требований пожарной безопасности:</w:t>
            </w:r>
          </w:p>
          <w:p w:rsidR="00A55FDD" w:rsidRPr="00D52E21" w:rsidRDefault="00A55FDD" w:rsidP="00A55FDD">
            <w:pPr>
              <w:numPr>
                <w:ilvl w:val="0"/>
                <w:numId w:val="20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устранение замечаний по предписаниям пожарного надзора;</w:t>
            </w:r>
          </w:p>
          <w:p w:rsidR="00A55FDD" w:rsidRPr="00D52E21" w:rsidRDefault="00A55FDD" w:rsidP="00A55FDD">
            <w:pPr>
              <w:numPr>
                <w:ilvl w:val="0"/>
                <w:numId w:val="20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противопожарного режима;</w:t>
            </w:r>
          </w:p>
          <w:p w:rsidR="00A55FDD" w:rsidRPr="00D52E21" w:rsidRDefault="00A55FDD" w:rsidP="00A55FDD">
            <w:pPr>
              <w:numPr>
                <w:ilvl w:val="0"/>
                <w:numId w:val="20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соблюдение правил пожарной безопасности при проведении массовых мероприятий;</w:t>
            </w:r>
          </w:p>
          <w:p w:rsidR="00A55FDD" w:rsidRPr="00D52E21" w:rsidRDefault="00A55FDD" w:rsidP="00A55FDD">
            <w:pPr>
              <w:numPr>
                <w:ilvl w:val="0"/>
                <w:numId w:val="20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содержание территории;</w:t>
            </w:r>
          </w:p>
          <w:p w:rsidR="00A55FDD" w:rsidRPr="00D52E21" w:rsidRDefault="00A55FDD" w:rsidP="00A55FDD">
            <w:pPr>
              <w:numPr>
                <w:ilvl w:val="0"/>
                <w:numId w:val="20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содержание здания, помещений М</w:t>
            </w:r>
            <w:r w:rsidR="003900D2"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Б</w:t>
            </w: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ДОУ и путей эвакуации;</w:t>
            </w:r>
          </w:p>
          <w:p w:rsidR="00A55FDD" w:rsidRPr="00D52E21" w:rsidRDefault="00A55FDD" w:rsidP="00A55FDD">
            <w:pPr>
              <w:numPr>
                <w:ilvl w:val="0"/>
                <w:numId w:val="20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содержание электроустановок;</w:t>
            </w:r>
          </w:p>
          <w:p w:rsidR="00A55FDD" w:rsidRPr="00D52E21" w:rsidRDefault="00A55FDD" w:rsidP="00A55FDD">
            <w:pPr>
              <w:numPr>
                <w:ilvl w:val="0"/>
                <w:numId w:val="20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содержание сетей противопожарного водоснабжения;</w:t>
            </w:r>
          </w:p>
          <w:p w:rsidR="00A55FDD" w:rsidRPr="00D52E21" w:rsidRDefault="00A55FDD" w:rsidP="00A55FDD">
            <w:pPr>
              <w:numPr>
                <w:ilvl w:val="0"/>
                <w:numId w:val="20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учет и использование первичных средств пожаротушения в М</w:t>
            </w:r>
            <w:r w:rsidR="003900D2"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Б</w:t>
            </w: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ДОУ;</w:t>
            </w:r>
          </w:p>
          <w:p w:rsidR="00A55FDD" w:rsidRPr="00D52E21" w:rsidRDefault="00A55FDD" w:rsidP="00A55FDD">
            <w:pPr>
              <w:numPr>
                <w:ilvl w:val="0"/>
                <w:numId w:val="20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содержание пожарной сигнализации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Заведующий,</w:t>
            </w:r>
          </w:p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ответственный</w:t>
            </w:r>
            <w:proofErr w:type="gramEnd"/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A55FDD" w:rsidRPr="00D52E21" w:rsidTr="004436E3"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ежемесячно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То же</w:t>
            </w:r>
          </w:p>
        </w:tc>
      </w:tr>
      <w:tr w:rsidR="00A55FDD" w:rsidRPr="00D52E21" w:rsidTr="004436E3"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Проверка сопротивления изоляции электросети </w:t>
            </w: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и заземления оборудования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 договору с организацией 1 раз в три года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Соответствующая организация</w:t>
            </w:r>
          </w:p>
        </w:tc>
      </w:tr>
      <w:tr w:rsidR="00A55FDD" w:rsidRPr="00D52E21" w:rsidTr="004436E3"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То же</w:t>
            </w:r>
          </w:p>
        </w:tc>
      </w:tr>
      <w:tr w:rsidR="00A55FDD" w:rsidRPr="00D52E21" w:rsidTr="004436E3"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Проверка исправности наружных пожарных лестниц и проведение испытания их на прочность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Август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–"–</w:t>
            </w:r>
          </w:p>
        </w:tc>
      </w:tr>
      <w:tr w:rsidR="00A55FDD" w:rsidRPr="00A55FDD" w:rsidTr="004436E3">
        <w:trPr>
          <w:trHeight w:val="5166"/>
        </w:trPr>
        <w:tc>
          <w:tcPr>
            <w:tcW w:w="55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Организация методической работы:</w:t>
            </w:r>
          </w:p>
          <w:p w:rsidR="00A55FDD" w:rsidRPr="00D52E21" w:rsidRDefault="00A55FDD" w:rsidP="00A55FDD">
            <w:pPr>
              <w:numPr>
                <w:ilvl w:val="0"/>
                <w:numId w:val="2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обучение педагогов ознакомлению детей с правилами пожарной безопасности;</w:t>
            </w:r>
          </w:p>
          <w:p w:rsidR="00A55FDD" w:rsidRPr="00D52E21" w:rsidRDefault="00A55FDD" w:rsidP="00A55FDD">
            <w:pPr>
              <w:numPr>
                <w:ilvl w:val="0"/>
                <w:numId w:val="2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оформление уголков пожарной безопасности </w:t>
            </w: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в групповых помещениях;</w:t>
            </w:r>
          </w:p>
          <w:p w:rsidR="00A55FDD" w:rsidRPr="00D52E21" w:rsidRDefault="00A55FDD" w:rsidP="00A55FDD">
            <w:pPr>
              <w:numPr>
                <w:ilvl w:val="0"/>
                <w:numId w:val="2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приобретение дидактических игр, наглядных пособий для изучения правил пожарной безопасности с воспитанниками и работниками;</w:t>
            </w:r>
          </w:p>
          <w:p w:rsidR="00A55FDD" w:rsidRPr="00D52E21" w:rsidRDefault="00A55FDD" w:rsidP="00A55FDD">
            <w:pPr>
              <w:numPr>
                <w:ilvl w:val="0"/>
                <w:numId w:val="2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взаимодействие с родителями (законными представителями) воспитанников по закреплению </w:t>
            </w: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и соблюдению правил пожарной безопасности дома;</w:t>
            </w:r>
          </w:p>
          <w:p w:rsidR="00A55FDD" w:rsidRPr="00D52E21" w:rsidRDefault="00A55FDD" w:rsidP="00A55FDD">
            <w:pPr>
              <w:numPr>
                <w:ilvl w:val="0"/>
                <w:numId w:val="2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участие в районных и городских конкурсах </w:t>
            </w: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на противопожарную тематику</w:t>
            </w:r>
          </w:p>
        </w:tc>
        <w:tc>
          <w:tcPr>
            <w:tcW w:w="25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 по дополнительному плану</w:t>
            </w:r>
          </w:p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Декабрь</w:t>
            </w:r>
          </w:p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</w:t>
            </w:r>
          </w:p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То же</w:t>
            </w:r>
          </w:p>
          <w:p w:rsidR="00A55FDD" w:rsidRPr="00D52E21" w:rsidRDefault="00A55FDD" w:rsidP="00A55F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–"–</w:t>
            </w:r>
          </w:p>
        </w:tc>
        <w:tc>
          <w:tcPr>
            <w:tcW w:w="21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5FDD" w:rsidRPr="00D52E21" w:rsidRDefault="00A55FDD" w:rsidP="00A55F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52E2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воспитатели всех возрастных групп</w:t>
            </w:r>
          </w:p>
        </w:tc>
      </w:tr>
    </w:tbl>
    <w:p w:rsidR="00D80F2B" w:rsidRDefault="00D80F2B" w:rsidP="00136D8D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D8D" w:rsidRPr="00136D8D" w:rsidRDefault="00D80F2B" w:rsidP="00136D8D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4436E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36D8D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по </w:t>
      </w:r>
      <w:r w:rsidR="00136D8D" w:rsidRPr="00136D8D">
        <w:rPr>
          <w:rFonts w:ascii="Times New Roman" w:eastAsia="Times New Roman" w:hAnsi="Times New Roman" w:cs="Times New Roman"/>
          <w:b/>
          <w:sz w:val="24"/>
          <w:szCs w:val="24"/>
        </w:rPr>
        <w:t xml:space="preserve">пожарной безопасности </w:t>
      </w:r>
    </w:p>
    <w:p w:rsidR="008C08E6" w:rsidRPr="00136D8D" w:rsidRDefault="00980979" w:rsidP="00136D8D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на 2019-2020</w:t>
      </w:r>
      <w:r w:rsidR="00136D8D" w:rsidRPr="00136D8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1E3FD4" w:rsidRDefault="001E3FD4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528"/>
        <w:gridCol w:w="1843"/>
        <w:gridCol w:w="2410"/>
      </w:tblGrid>
      <w:tr w:rsidR="001E3FD4" w:rsidRPr="001E3FD4" w:rsidTr="00136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FD4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на тему: «В мире опасных предметов»</w:t>
            </w:r>
          </w:p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 (кн. «Как обеспечить безопасность» стр.8)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36D8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E3FD4" w:rsidRPr="001E3FD4" w:rsidTr="00136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FD4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на тему: «Электроприборы»</w:t>
            </w:r>
          </w:p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 (кн. «Как обеспечить безопасность» стр.10)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36D8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E3FD4" w:rsidRPr="001E3FD4" w:rsidTr="00136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«Кошкин дом»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36D8D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D8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E3FD4" w:rsidRPr="001E3FD4" w:rsidTr="00136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FD4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на тему: «Осторожно, огонь!»</w:t>
            </w:r>
          </w:p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(кн. «Основы безопасного поведения дошкольников» стр.71)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36D8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E3FD4" w:rsidRPr="001E3FD4" w:rsidTr="00136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3FD4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на тему: «Детские шалости с огнём и их последствия»</w:t>
            </w:r>
          </w:p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 (кн. «Основы безопасного поведения дошкольников» стр.68)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36D8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E3FD4" w:rsidRPr="001E3FD4" w:rsidTr="00136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детских творческих работ «Осторожно, огонь!»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36D8D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E3FD4" w:rsidRPr="001E3FD4" w:rsidTr="00136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на тему: «Пожар»  (кн. «Как обеспечить безопасность» стр.13)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36D8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E3FD4" w:rsidRPr="001E3FD4" w:rsidTr="00136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на тему: «Служба «02»  (кн. «Как обеспечить безопасность» стр.19)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36D8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E3FD4" w:rsidRPr="001E3FD4" w:rsidTr="00136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на тему: «Знает каждый гражданин этот номер – 01!»  (кн. «Основы безопасного поведения дошкольников» стр.60)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36D8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E3FD4" w:rsidRPr="001E3FD4" w:rsidTr="00136D8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развлечение «Юные пожарные»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E3FD4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FD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A5" w:rsidRPr="001E3FD4" w:rsidRDefault="00136D8D" w:rsidP="001E3FD4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D8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8C08E6" w:rsidRDefault="008C08E6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55FDD" w:rsidRPr="00A55FDD" w:rsidRDefault="00A55FDD" w:rsidP="00A55FDD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FDD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Совместные мероприятия 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3751"/>
        <w:gridCol w:w="1701"/>
        <w:gridCol w:w="3367"/>
      </w:tblGrid>
      <w:tr w:rsidR="00A55FDD" w:rsidRPr="00A55FDD" w:rsidTr="00010D9F">
        <w:trPr>
          <w:trHeight w:val="462"/>
        </w:trPr>
        <w:tc>
          <w:tcPr>
            <w:tcW w:w="690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55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55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5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3367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A55FDD" w:rsidRPr="00A55FDD" w:rsidTr="00010D9F">
        <w:trPr>
          <w:trHeight w:val="386"/>
        </w:trPr>
        <w:tc>
          <w:tcPr>
            <w:tcW w:w="690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знаний»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980979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города Казани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воспитателя и всех дошкольных работников (13 лет)</w:t>
            </w:r>
          </w:p>
        </w:tc>
        <w:tc>
          <w:tcPr>
            <w:tcW w:w="170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3367" w:type="dxa"/>
            <w:vMerge w:val="restart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детьми: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-Образовательная деятельность;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-продуктивная деятельность;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-досуговые мероприятия (в форме КВН, спортивной эстафеты, викторины, сюжетно-ролевые игры);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-театрализованная деятельность.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родителями: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-продуктивная деятельность;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-непосредственное участие и помощь  в подготовке к мероприятию.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FDD" w:rsidRPr="00A55FDD" w:rsidTr="00010D9F">
        <w:trPr>
          <w:trHeight w:val="420"/>
        </w:trPr>
        <w:tc>
          <w:tcPr>
            <w:tcW w:w="690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работников сельского хозяйства и перерабатывающей промышленности (18 лет)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белой трости (День слепых)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8 октября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367" w:type="dxa"/>
            <w:vMerge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FDD" w:rsidRPr="00A55FDD" w:rsidTr="00010D9F">
        <w:trPr>
          <w:trHeight w:val="525"/>
        </w:trPr>
        <w:tc>
          <w:tcPr>
            <w:tcW w:w="690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толерантности (терпимости) (22 года)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домашних животных (17 лет)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ноября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 ноября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3367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FDD" w:rsidRPr="00A55FDD" w:rsidTr="00010D9F">
        <w:trPr>
          <w:trHeight w:val="525"/>
        </w:trPr>
        <w:tc>
          <w:tcPr>
            <w:tcW w:w="690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5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футбола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спасателя РФ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год!</w:t>
            </w:r>
          </w:p>
        </w:tc>
        <w:tc>
          <w:tcPr>
            <w:tcW w:w="170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  <w:p w:rsid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10 декабря</w:t>
            </w:r>
          </w:p>
          <w:p w:rsidR="00980979" w:rsidRPr="00A55FDD" w:rsidRDefault="00980979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27 декабря</w:t>
            </w:r>
          </w:p>
          <w:p w:rsidR="00980979" w:rsidRDefault="00980979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0979" w:rsidRDefault="00980979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31 декабря</w:t>
            </w:r>
          </w:p>
        </w:tc>
        <w:tc>
          <w:tcPr>
            <w:tcW w:w="3367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FDD" w:rsidRPr="00A55FDD" w:rsidTr="00010D9F">
        <w:trPr>
          <w:trHeight w:val="465"/>
        </w:trPr>
        <w:tc>
          <w:tcPr>
            <w:tcW w:w="690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инженерных войск</w:t>
            </w:r>
          </w:p>
        </w:tc>
        <w:tc>
          <w:tcPr>
            <w:tcW w:w="170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11 январь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21 января</w:t>
            </w:r>
          </w:p>
        </w:tc>
        <w:tc>
          <w:tcPr>
            <w:tcW w:w="3367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1D7" w:rsidRPr="00A55FDD" w:rsidTr="007E41D7">
        <w:trPr>
          <w:trHeight w:val="1860"/>
        </w:trPr>
        <w:tc>
          <w:tcPr>
            <w:tcW w:w="690" w:type="dxa"/>
            <w:vMerge w:val="restart"/>
          </w:tcPr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1" w:type="dxa"/>
            <w:vMerge w:val="restart"/>
          </w:tcPr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работников гражданской авиации</w:t>
            </w:r>
          </w:p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Масленица</w:t>
            </w:r>
          </w:p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701" w:type="dxa"/>
          </w:tcPr>
          <w:p w:rsidR="007E41D7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февраля</w:t>
            </w:r>
          </w:p>
          <w:p w:rsidR="007E41D7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41D7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367" w:type="dxa"/>
          </w:tcPr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41D7" w:rsidRPr="00A55FDD" w:rsidTr="00010D9F">
        <w:trPr>
          <w:trHeight w:val="1081"/>
        </w:trPr>
        <w:tc>
          <w:tcPr>
            <w:tcW w:w="690" w:type="dxa"/>
            <w:vMerge/>
          </w:tcPr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1" w:type="dxa"/>
            <w:vMerge/>
          </w:tcPr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41D7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367" w:type="dxa"/>
          </w:tcPr>
          <w:p w:rsidR="007E41D7" w:rsidRPr="00A55FDD" w:rsidRDefault="007E41D7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FDD" w:rsidRPr="00A55FDD" w:rsidTr="00010D9F">
        <w:trPr>
          <w:trHeight w:val="480"/>
        </w:trPr>
        <w:tc>
          <w:tcPr>
            <w:tcW w:w="690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метеоролога</w:t>
            </w:r>
          </w:p>
        </w:tc>
        <w:tc>
          <w:tcPr>
            <w:tcW w:w="170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23 марта</w:t>
            </w:r>
          </w:p>
        </w:tc>
        <w:tc>
          <w:tcPr>
            <w:tcW w:w="3367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FDD" w:rsidRPr="00A55FDD" w:rsidTr="00010D9F">
        <w:trPr>
          <w:trHeight w:val="390"/>
        </w:trPr>
        <w:tc>
          <w:tcPr>
            <w:tcW w:w="690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смеха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Православная пасха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Всемирный день авиации и </w:t>
            </w: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космонавтики</w:t>
            </w:r>
          </w:p>
        </w:tc>
        <w:tc>
          <w:tcPr>
            <w:tcW w:w="170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апреля</w:t>
            </w:r>
          </w:p>
          <w:p w:rsidR="00A55FDD" w:rsidRPr="00A55FDD" w:rsidRDefault="00980979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367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FDD" w:rsidRPr="00A55FDD" w:rsidTr="00010D9F">
        <w:trPr>
          <w:trHeight w:val="420"/>
        </w:trPr>
        <w:tc>
          <w:tcPr>
            <w:tcW w:w="690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5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701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1 мая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FDD">
              <w:rPr>
                <w:rFonts w:ascii="Times New Roman" w:eastAsia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367" w:type="dxa"/>
          </w:tcPr>
          <w:p w:rsidR="00A55FDD" w:rsidRPr="00A55FDD" w:rsidRDefault="00A55FDD" w:rsidP="00A55FDD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5FDD" w:rsidRDefault="00A55FDD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55FDD" w:rsidRDefault="00A55FDD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55FDD" w:rsidRDefault="00A55FDD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55FDD" w:rsidRDefault="0013162D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13162D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мероприятий, направленных на обеспечение безопасности </w:t>
      </w:r>
      <w:r w:rsidRPr="0013162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  <w:r w:rsidR="00980979">
        <w:rPr>
          <w:rFonts w:ascii="Times New Roman" w:eastAsia="Times New Roman" w:hAnsi="Times New Roman" w:cs="Times New Roman"/>
          <w:b/>
          <w:sz w:val="24"/>
          <w:szCs w:val="24"/>
        </w:rPr>
        <w:t>жизнедеятельности на 2019-2020</w:t>
      </w:r>
      <w:r w:rsidRPr="0013162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5540"/>
        <w:gridCol w:w="1172"/>
        <w:gridCol w:w="2349"/>
      </w:tblGrid>
      <w:tr w:rsidR="00452A70" w:rsidRPr="000955CF" w:rsidTr="00662CF8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Ответственный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Оформление стенда с информацией о телефонах милиции, аварийных служб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452A70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Заведующий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2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Издание нормативных документов (приказ, план) по проведению мероприятий по гражданской защите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Заведующий ДОУ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3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Размещение на сайте ДОУ информации и плана проведения гражданской защиты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Октябрь</w:t>
            </w:r>
          </w:p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452A70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Заведующий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4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Оформление памяток для родителей по пожарной и антитеррористической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452A70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воспитатели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5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Лекция для сотрудников «Действия работников организации в чрезвычайных ситуациях природного характера»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ноябрь</w:t>
            </w:r>
          </w:p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452A70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Заведующий ДОУ</w:t>
            </w:r>
          </w:p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Экскурсия детей на водоем</w:t>
            </w:r>
          </w:p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Беседа об особенностях поведения у водоема зимой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Дека</w:t>
            </w:r>
            <w:r w:rsidR="00452A70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б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рь</w:t>
            </w:r>
          </w:p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452A70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воспитатели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7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Плановое проведение эвакуации, тема: «Пожар в ДОУ»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Декабрь</w:t>
            </w:r>
          </w:p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Уполномоченный по ГО и ЧС в ДОУ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Лекция для сотрудников «История образования и развития Гражданской обороны РФ, её особенности в современных условиях»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Январь</w:t>
            </w:r>
          </w:p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452A70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Воспитатель старшей</w:t>
            </w:r>
            <w:r w:rsidR="000955CF"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ы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452A70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Участие в конкурсе «Нам на улице не страшно»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Январь</w:t>
            </w:r>
          </w:p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452A70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воспитатели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Выступление сотрудников пож</w:t>
            </w:r>
            <w:r w:rsidR="00452A70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арной части перед детьми старшей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 xml:space="preserve"> групп</w:t>
            </w:r>
            <w:r w:rsidR="00452A70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Февраль</w:t>
            </w:r>
          </w:p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В</w:t>
            </w:r>
            <w:r w:rsidR="00452A70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оспитатель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 xml:space="preserve"> старшей группы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11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Проведение организованной образовательной деятельности для старших дошкольников «Помнить все должны о том, что нельзя играть с огнем»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452A70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452A70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Воспитатель старшей группы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12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Выставка детских работ «Огонь не игрушка»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Март</w:t>
            </w:r>
          </w:p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Воспитатели групп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13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Просмотр цикла детских передач по изучению правил безопасности жизнедеятельности «Аркадий Паровозов спешит на помощь»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Апрель</w:t>
            </w:r>
          </w:p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воспитатели</w:t>
            </w: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14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Проведение беседы об оказании первой медицинской помощи на природе с сотрудниками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</w:p>
        </w:tc>
      </w:tr>
      <w:tr w:rsidR="00452A70" w:rsidRPr="000955CF" w:rsidTr="00662CF8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15</w:t>
            </w: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Отчет о проведении мероприятий по гражданской защите в Управление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4A612E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Май-сентябрь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5CF" w:rsidRPr="000955CF" w:rsidRDefault="000955CF" w:rsidP="000955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</w:pPr>
            <w:r w:rsidRPr="000955C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Заведующий </w:t>
            </w:r>
          </w:p>
        </w:tc>
      </w:tr>
    </w:tbl>
    <w:p w:rsidR="000955CF" w:rsidRPr="0013162D" w:rsidRDefault="000955CF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95B" w:rsidRDefault="0077795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5FDD" w:rsidRDefault="000152F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52FB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по предупреждению детского дорожно-транспортного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152FB">
        <w:rPr>
          <w:rFonts w:ascii="Times New Roman" w:eastAsia="Times New Roman" w:hAnsi="Times New Roman" w:cs="Times New Roman"/>
          <w:b/>
          <w:sz w:val="24"/>
          <w:szCs w:val="24"/>
        </w:rPr>
        <w:t xml:space="preserve">травматизма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80979">
        <w:rPr>
          <w:rFonts w:ascii="Times New Roman" w:eastAsia="Times New Roman" w:hAnsi="Times New Roman" w:cs="Times New Roman"/>
          <w:b/>
          <w:sz w:val="24"/>
          <w:szCs w:val="24"/>
        </w:rPr>
        <w:t>2019-2020</w:t>
      </w:r>
      <w:r w:rsidRPr="000152FB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4500"/>
        <w:gridCol w:w="2175"/>
        <w:gridCol w:w="2646"/>
      </w:tblGrid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9931F5" w:rsidRPr="009931F5" w:rsidTr="009931F5">
        <w:tc>
          <w:tcPr>
            <w:tcW w:w="10043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ПОДГОТОВИТЕЛЬНЫЕ МЕРОПРИЯТИЯ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документов по профилактике детского дорожно-транспортного травматизма, назначение ответственных, разработка плана работы по профилактике ДДТТ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августа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участков дорог и улиц, прилегающих к образовательным организациям, на предмет наличия, правильности установки и целостности дорожных знаков и иных средств регулирования дорожного движения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августа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маршрутов безопасного движения вблизи общеобразовательных организаций и доведение информации о данных маршрутах до сведения воспитанников, а также их родителей (законных представителей)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августа (обновление),</w:t>
            </w:r>
          </w:p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до 31 сентября (доведение до сведения)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паспорта по обеспечению безопасности дорожного движения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До 31августа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Акта готовности  ДОУ к новому учебному году по профилактике детского дорожно-транспортного травматизма (в </w:t>
            </w:r>
            <w:proofErr w:type="spell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. на наличие стендов, уголков  БДД, транспортных площадок…)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До 31августа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ОГИБДД УМВД</w:t>
            </w:r>
          </w:p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переподготовка и повышение квалификации работников, планирующих и осуществляющих деятельность по обучению детей основам безопасности жизнедеятельности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9931F5" w:rsidRPr="009931F5" w:rsidTr="009931F5">
        <w:tc>
          <w:tcPr>
            <w:tcW w:w="10043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ПРОФИЛАКТИЧЕСКИЕ МЕРОПРИЯТИЯ С ДЕТЬМИ</w:t>
            </w:r>
          </w:p>
          <w:p w:rsidR="0077795B" w:rsidRPr="009931F5" w:rsidRDefault="0077795B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Профилактическое мероприятие</w:t>
            </w:r>
          </w:p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 – ДЕТИ»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80979" w:rsidP="00DC3D1C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15.08 августа –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77795B">
        <w:trPr>
          <w:trHeight w:val="389"/>
        </w:trPr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Профилактическое мероприятие</w:t>
            </w:r>
          </w:p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«ОСЕННИЕ КАНИКУЛЫ»</w:t>
            </w:r>
          </w:p>
          <w:p w:rsidR="003710A5" w:rsidRPr="009931F5" w:rsidRDefault="003710A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Профилактическое</w:t>
            </w:r>
            <w:proofErr w:type="gram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</w:t>
            </w:r>
          </w:p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КАНИКУЛЫ»</w:t>
            </w:r>
          </w:p>
          <w:p w:rsidR="003710A5" w:rsidRPr="009931F5" w:rsidRDefault="003710A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C3D1C"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Профилактическое мероприятие</w:t>
            </w:r>
          </w:p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«ВЕСЕННИЕ КАНИКУЛЫ»</w:t>
            </w:r>
          </w:p>
          <w:p w:rsidR="003710A5" w:rsidRPr="009931F5" w:rsidRDefault="003710A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Март-Апрель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Профилактическое мероприятие</w:t>
            </w:r>
          </w:p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«ЛЕТНИЕ КАНИКУЛЫ»</w:t>
            </w:r>
          </w:p>
          <w:p w:rsidR="003710A5" w:rsidRPr="009931F5" w:rsidRDefault="003710A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  Май-Июнь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DC3D1C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Единые дни  </w:t>
            </w:r>
            <w:proofErr w:type="spell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профидактики</w:t>
            </w:r>
            <w:proofErr w:type="spell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дорожной безопасности «Детям – безопасные дороги»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</w:t>
            </w:r>
          </w:p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пятиминуток  с детьми в группах по предупреждению ДДТТ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инспекторов дорожной инспекции с  воспитанниками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 рисунков, поделок  по темам ПДД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целевых профилактических рейдов вблизи  при участии инспекторов дорожного движения с распространением среди водителей авт</w:t>
            </w:r>
            <w:proofErr w:type="gram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мототехники</w:t>
            </w:r>
            <w:proofErr w:type="spell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памяток и информационных листовок по БДД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периоды проведения профилактических мероприятий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Заведующий,  представители ОГИБДД УМВД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массовых профилактических мероприятий с   воспитанниками (тематические занятия, беседы,  игры, викторины, просмотры тематических фильмов, конкурсы, соревнования,  мероприятия  с использованием транспортных </w:t>
            </w: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площадок, выступления отрядов ЮИД)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C3D1C"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, инспектора ГТБДД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декоративной поделки «Подарок юному пешеходу»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 Март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посвящённая Всемирному дню памяти жертв дорожно-транспортных аварий (</w:t>
            </w:r>
            <w:proofErr w:type="spell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Day</w:t>
            </w:r>
            <w:proofErr w:type="spell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Remembrance</w:t>
            </w:r>
            <w:proofErr w:type="spell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Road</w:t>
            </w:r>
            <w:proofErr w:type="spell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Traffic</w:t>
            </w:r>
            <w:proofErr w:type="spell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Victims</w:t>
            </w:r>
            <w:proofErr w:type="spell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 Ноябрь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игры с воспитанниками по соблюдению правил дорожного движения по безопасному  поведению вблизи дорог на пути следования в образовательное учреждение и обратно, а также при переходе проезжей части и железнодорожных путей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Месячника безопасности дорожного движения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3710A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10043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  Организация работы с педагогами по ДДТТ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Педагогического Совета  с включением  вопросов по ДДТТ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  30 августа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уголков  безопасности, стендов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августа и по мере необходимости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="00DC3D1C"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Консультации, беседы с педагогами по вопросам ДДТТ, обновление методических материалов, памяток для педагогов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№4 </w:t>
            </w:r>
            <w:proofErr w:type="gram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с включением вопросов по анализу результативности проводимых профилактических мероприятий)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931F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  Май 2017г.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10043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                                    4. ОРГАНИЗАЦИЯ РАБОТЫ С РОДИТЕЛЯМИ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Уведомления родителей (законных представителей)  воспитанников о необходимости использовать при перевозке детей специальные удерживающие устройства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Октябрь, май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профилактики детского дорожно-транспортного травматизма  на  родительских собраниях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Октябрь, апрель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среди  воспитанников образовательных организаций, а также их родителей листовок по соблюдению правил дорожного движения для водителей велосипедов, скутеров (мопедов)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Заведующий, </w:t>
            </w:r>
            <w:r w:rsidR="00DC3D1C"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информации на стендах для родителей, консультативного материала по профилактике ДДТТ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10043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ИНФОРМАЦИОННО-АНАЛИТИЧЕСКИЕ МЕРОПРИЯТИЯ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подписки на периодические издания, посвящённые вопросам профилактики детского дорожно-транспортного травматизма (газеты «Добрая дорога детства», «Стоп-газета», журналы:</w:t>
            </w:r>
            <w:proofErr w:type="gramEnd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«Защита и безопасность», «Путешествие на зелёный свет», «Твоя дорога»)</w:t>
            </w:r>
            <w:proofErr w:type="gramEnd"/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Август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 Заведующий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информационных материалов по профилактике ДДТТ, размещённых на информационных стендах, официальном  сайте  ДОУ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Заведующий, </w:t>
            </w:r>
            <w:r w:rsidR="00DC3D1C" w:rsidRPr="00DC3D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раздела на сайте  ДОУ посвящённого вопросам безопасности дорожного движения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DC3D1C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931F5" w:rsidRPr="009931F5" w:rsidTr="009931F5">
        <w:tc>
          <w:tcPr>
            <w:tcW w:w="7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45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по профилактике детского дорожно-</w:t>
            </w:r>
            <w:r w:rsidR="0098097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транспортного травматизма в 2019-2020</w:t>
            </w: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году, формулирование задач на 2017-2018 учебный год</w:t>
            </w:r>
          </w:p>
        </w:tc>
        <w:tc>
          <w:tcPr>
            <w:tcW w:w="21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80979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Май-Июнь </w:t>
            </w:r>
            <w:r w:rsidR="009931F5"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931F5"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9931F5"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710A5" w:rsidRPr="009931F5" w:rsidRDefault="009931F5" w:rsidP="009931F5">
            <w:pPr>
              <w:tabs>
                <w:tab w:val="left" w:pos="0"/>
                <w:tab w:val="left" w:pos="1701"/>
                <w:tab w:val="left" w:pos="1843"/>
                <w:tab w:val="center" w:pos="4677"/>
              </w:tabs>
              <w:spacing w:before="1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1F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9931F5" w:rsidRPr="000152FB" w:rsidRDefault="009931F5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CBE" w:rsidRDefault="00C26CBE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26CBE" w:rsidRPr="00B172FF" w:rsidRDefault="00B172FF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2FF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по </w:t>
      </w:r>
      <w:r w:rsidR="00980979">
        <w:rPr>
          <w:rFonts w:ascii="Times New Roman" w:eastAsia="Times New Roman" w:hAnsi="Times New Roman" w:cs="Times New Roman"/>
          <w:b/>
          <w:sz w:val="24"/>
          <w:szCs w:val="24"/>
        </w:rPr>
        <w:t>экологическому воспитанию в 2019-2020</w:t>
      </w:r>
      <w:r w:rsidRPr="00B172F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94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975"/>
        <w:gridCol w:w="1695"/>
        <w:gridCol w:w="3120"/>
      </w:tblGrid>
      <w:tr w:rsidR="00C26CBE" w:rsidRPr="00C26CBE" w:rsidTr="00C26CBE">
        <w:trPr>
          <w:trHeight w:val="540"/>
          <w:tblCellSpacing w:w="0" w:type="dxa"/>
        </w:trPr>
        <w:tc>
          <w:tcPr>
            <w:tcW w:w="9495" w:type="dxa"/>
            <w:gridSpan w:val="4"/>
            <w:vAlign w:val="center"/>
            <w:hideMark/>
          </w:tcPr>
          <w:p w:rsidR="00B172FF" w:rsidRDefault="00B172FF" w:rsidP="00C2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</w:t>
            </w:r>
            <w:r w:rsidRPr="00782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 методической литературы и пособий по экологическому воспитанию дошкольников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педагогов «Организация работы по экологическому воспитанию детей в ДОУ»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старшей группы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Align w:val="center"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Align w:val="center"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 группах уголков по экспериментированию и уголков природы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педагогические работники ДОУ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«Лучший огород на окне»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«Весёлая клумба»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педагогические работники ДОУ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дидактических игр по экологическому воспитанию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Выращивание рассады </w:t>
            </w:r>
            <w:proofErr w:type="gram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цветочных-декоративных</w:t>
            </w:r>
            <w:proofErr w:type="gram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оформление стенда «2017 – год экологии»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Учителя-логопеды и музыкальные руководители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года экологии. Экологический марафон достижений.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 благоустройству территории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gram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педагогические работники ДОУ</w:t>
            </w:r>
          </w:p>
        </w:tc>
      </w:tr>
      <w:tr w:rsidR="00C26CBE" w:rsidRPr="00C26CBE" w:rsidTr="00C26CBE">
        <w:trPr>
          <w:trHeight w:val="510"/>
          <w:tblCellSpacing w:w="0" w:type="dxa"/>
        </w:trPr>
        <w:tc>
          <w:tcPr>
            <w:tcW w:w="9495" w:type="dxa"/>
            <w:gridSpan w:val="4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</w:t>
            </w:r>
            <w:r w:rsidRPr="00782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альбомов «Животные родного края», «Деревья родного края», «Птицы родного </w:t>
            </w:r>
            <w:proofErr w:type="spell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края»</w:t>
            </w:r>
            <w:proofErr w:type="gram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  <w:proofErr w:type="spell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улыбка природы», «Лекарственные растения»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занятий и музыкальных развлечений:</w:t>
            </w:r>
          </w:p>
          <w:p w:rsidR="00C26CBE" w:rsidRPr="00782EBE" w:rsidRDefault="00C26CBE" w:rsidP="00C26CB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«Удивительная вода», «Превращение воды»,</w:t>
            </w:r>
          </w:p>
          <w:p w:rsidR="00C26CBE" w:rsidRPr="00782EBE" w:rsidRDefault="00C26CBE" w:rsidP="00C26CB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животные готовятся к зиме?»</w:t>
            </w:r>
          </w:p>
          <w:p w:rsidR="00C26CBE" w:rsidRPr="00782EBE" w:rsidRDefault="00C26CBE" w:rsidP="00C26CB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за гости на окошке?»</w:t>
            </w:r>
          </w:p>
          <w:p w:rsidR="00C26CBE" w:rsidRPr="00782EBE" w:rsidRDefault="00C26CBE" w:rsidP="00C26CB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«Наш дом – природа!»</w:t>
            </w:r>
          </w:p>
          <w:p w:rsidR="00C26CBE" w:rsidRPr="00782EBE" w:rsidRDefault="00C26CBE" w:rsidP="00C26CB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«По страницам Красной книги»</w:t>
            </w:r>
          </w:p>
          <w:p w:rsidR="00C26CBE" w:rsidRPr="00782EBE" w:rsidRDefault="00C26CBE" w:rsidP="00C26CB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Земли»</w:t>
            </w:r>
          </w:p>
          <w:p w:rsidR="00C26CBE" w:rsidRPr="00782EBE" w:rsidRDefault="00C26CBE" w:rsidP="00C26CB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педагогические работники ДОУ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дидактических игр по экологии 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Игры-путешествия «По лесным тропинкам», «Грибной разговор», «Путешествие в зелёную аптеку», «Зелёная служба Айболита»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Align w:val="center"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воспитатели, инструктор  по физ. воспитанию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викторина «Мы друзья природы»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подготовительных к школе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«Люблю берёзку русскую»</w:t>
            </w: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«Знакомьтесь, Красная книга»</w:t>
            </w: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-Игра  «Экологическое путешествие»</w:t>
            </w: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26CBE" w:rsidRPr="00C26CBE" w:rsidTr="00C26CBE">
        <w:trPr>
          <w:trHeight w:val="405"/>
          <w:tblCellSpacing w:w="0" w:type="dxa"/>
        </w:trPr>
        <w:tc>
          <w:tcPr>
            <w:tcW w:w="9495" w:type="dxa"/>
            <w:gridSpan w:val="4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Работа с родителями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фотостенда</w:t>
            </w:r>
            <w:proofErr w:type="spell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«Человек природе друг – пусть узнают все вокруг!»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учителя-логопеды, инструктор  по физ. воспитанию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поделок из овощей «Чудеса на грядке»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«Учите чувствовать природу», «Маршруты выходного дня»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экологических плакатов «Давайте будем беречь планету!»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выставки художественной литературы по экологическому воспитанию для семейного чтения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Учителя-логопеды</w:t>
            </w: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C26CBE" w:rsidRPr="00C26CBE" w:rsidTr="00C26CBE">
        <w:trPr>
          <w:tblCellSpacing w:w="0" w:type="dxa"/>
        </w:trPr>
        <w:tc>
          <w:tcPr>
            <w:tcW w:w="70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97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Природоохранная акция «Посади дерево и сохрани его»</w:t>
            </w:r>
          </w:p>
        </w:tc>
        <w:tc>
          <w:tcPr>
            <w:tcW w:w="1695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20" w:type="dxa"/>
            <w:vAlign w:val="center"/>
            <w:hideMark/>
          </w:tcPr>
          <w:p w:rsidR="00C26CBE" w:rsidRPr="00782EBE" w:rsidRDefault="00C26CBE" w:rsidP="00C2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</w:tbl>
    <w:p w:rsidR="000152FB" w:rsidRDefault="000152F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152FB" w:rsidRDefault="000152F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80F2B" w:rsidRDefault="00D80F2B" w:rsidP="00925C66">
      <w:pPr>
        <w:tabs>
          <w:tab w:val="left" w:pos="0"/>
          <w:tab w:val="left" w:pos="1701"/>
          <w:tab w:val="left" w:pos="1843"/>
          <w:tab w:val="center" w:pos="4677"/>
        </w:tabs>
        <w:spacing w:before="10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F7FF5" w:rsidRDefault="002F7FF5" w:rsidP="002F7FF5">
      <w:pPr>
        <w:tabs>
          <w:tab w:val="left" w:pos="0"/>
          <w:tab w:val="center" w:pos="4677"/>
        </w:tabs>
        <w:spacing w:before="10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r w:rsidRPr="002F7FF5">
        <w:rPr>
          <w:rFonts w:ascii="Times New Roman" w:eastAsia="Times New Roman" w:hAnsi="Times New Roman" w:cs="Times New Roman"/>
          <w:b/>
          <w:sz w:val="28"/>
          <w:szCs w:val="28"/>
        </w:rPr>
        <w:t>ПРИНЯТО»</w:t>
      </w:r>
      <w:r w:rsidR="006A591B" w:rsidRPr="002F7FF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2F7FF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«УТВЕРЖДЕНО»</w:t>
      </w:r>
      <w:r w:rsidR="006A591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2F7FF5" w:rsidRDefault="002F7FF5" w:rsidP="002F7FF5">
      <w:pPr>
        <w:tabs>
          <w:tab w:val="left" w:pos="0"/>
          <w:tab w:val="center" w:pos="4677"/>
        </w:tabs>
        <w:spacing w:before="10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Решением заседания педагогического                                       ___________________</w:t>
      </w:r>
    </w:p>
    <w:p w:rsidR="00EB0CF7" w:rsidRPr="002F7FF5" w:rsidRDefault="00AC3B4B" w:rsidP="002F7FF5">
      <w:pPr>
        <w:tabs>
          <w:tab w:val="left" w:pos="0"/>
          <w:tab w:val="center" w:pos="4677"/>
        </w:tabs>
        <w:spacing w:before="100" w:line="24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Коллектива   03</w:t>
      </w:r>
      <w:r w:rsidR="002F7FF5">
        <w:rPr>
          <w:rFonts w:ascii="Times New Roman" w:eastAsia="Times New Roman" w:hAnsi="Times New Roman" w:cs="Times New Roman"/>
          <w:sz w:val="24"/>
          <w:szCs w:val="24"/>
        </w:rPr>
        <w:t>.09.2019</w:t>
      </w:r>
      <w:r w:rsidR="006A591B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2F7FF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="002F7FF5">
        <w:rPr>
          <w:rFonts w:ascii="Times New Roman" w:eastAsia="Times New Roman" w:hAnsi="Times New Roman" w:cs="Times New Roman"/>
          <w:sz w:val="20"/>
          <w:szCs w:val="20"/>
        </w:rPr>
        <w:t>И.о</w:t>
      </w:r>
      <w:proofErr w:type="spellEnd"/>
      <w:r w:rsidR="002F7FF5">
        <w:rPr>
          <w:rFonts w:ascii="Times New Roman" w:eastAsia="Times New Roman" w:hAnsi="Times New Roman" w:cs="Times New Roman"/>
          <w:sz w:val="20"/>
          <w:szCs w:val="20"/>
        </w:rPr>
        <w:t xml:space="preserve"> заведующего </w:t>
      </w:r>
      <w:proofErr w:type="spellStart"/>
      <w:r w:rsidR="002F7FF5">
        <w:rPr>
          <w:rFonts w:ascii="Times New Roman" w:eastAsia="Times New Roman" w:hAnsi="Times New Roman" w:cs="Times New Roman"/>
          <w:sz w:val="20"/>
          <w:szCs w:val="20"/>
        </w:rPr>
        <w:t>Л.С.Зарипова</w:t>
      </w:r>
      <w:proofErr w:type="spellEnd"/>
    </w:p>
    <w:p w:rsidR="00EB0CF7" w:rsidRPr="00842E57" w:rsidRDefault="00EB0CF7" w:rsidP="00F9646B">
      <w:pPr>
        <w:spacing w:before="10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CF7" w:rsidRDefault="00EB0CF7" w:rsidP="00F9646B">
      <w:pPr>
        <w:spacing w:before="10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B0CF7" w:rsidRDefault="00EB0CF7" w:rsidP="00F9646B">
      <w:pPr>
        <w:spacing w:before="10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B0CF7" w:rsidRDefault="00EB0CF7" w:rsidP="00F9646B">
      <w:pPr>
        <w:spacing w:before="10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B0CF7" w:rsidRDefault="00EB0CF7" w:rsidP="00F9646B">
      <w:pPr>
        <w:spacing w:before="10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B0CF7" w:rsidRDefault="00EB0CF7" w:rsidP="00F9646B">
      <w:pPr>
        <w:spacing w:before="10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9646B" w:rsidRDefault="00EB0CF7" w:rsidP="00F9646B">
      <w:pPr>
        <w:spacing w:before="10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Г</w:t>
      </w:r>
      <w:r w:rsidR="00F9646B">
        <w:rPr>
          <w:rFonts w:ascii="Times New Roman" w:eastAsia="Times New Roman" w:hAnsi="Times New Roman" w:cs="Times New Roman"/>
          <w:b/>
          <w:sz w:val="40"/>
          <w:szCs w:val="40"/>
        </w:rPr>
        <w:t>ОДОВОЙ  ПЛАН</w:t>
      </w:r>
    </w:p>
    <w:p w:rsidR="00F9646B" w:rsidRDefault="00F9646B" w:rsidP="00F9646B">
      <w:pPr>
        <w:spacing w:before="10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 бюджетного  дошкольного</w:t>
      </w:r>
    </w:p>
    <w:p w:rsidR="00F9646B" w:rsidRDefault="00F9646B" w:rsidP="00F9646B">
      <w:pPr>
        <w:spacing w:before="10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 учреждения  Никольский  детский  сад  «Алёнушка»</w:t>
      </w:r>
    </w:p>
    <w:p w:rsidR="00F9646B" w:rsidRDefault="00F9646B" w:rsidP="00F9646B">
      <w:pPr>
        <w:spacing w:before="10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муниципального  района  Республики  Татарстан</w:t>
      </w:r>
    </w:p>
    <w:p w:rsidR="00F9646B" w:rsidRPr="00F9646B" w:rsidRDefault="00980979" w:rsidP="00F9646B">
      <w:pPr>
        <w:spacing w:before="10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2019-2020</w:t>
      </w:r>
      <w:r w:rsidR="00F9646B">
        <w:rPr>
          <w:rFonts w:ascii="Times New Roman" w:eastAsia="Times New Roman" w:hAnsi="Times New Roman" w:cs="Times New Roman"/>
          <w:b/>
          <w:sz w:val="28"/>
          <w:szCs w:val="28"/>
        </w:rPr>
        <w:t xml:space="preserve"> у</w:t>
      </w:r>
      <w:bookmarkStart w:id="0" w:name="_GoBack"/>
      <w:bookmarkEnd w:id="0"/>
      <w:r w:rsidR="00F9646B">
        <w:rPr>
          <w:rFonts w:ascii="Times New Roman" w:eastAsia="Times New Roman" w:hAnsi="Times New Roman" w:cs="Times New Roman"/>
          <w:b/>
          <w:sz w:val="28"/>
          <w:szCs w:val="28"/>
        </w:rPr>
        <w:t>чебный год</w:t>
      </w:r>
    </w:p>
    <w:p w:rsidR="00F9646B" w:rsidRPr="00F9646B" w:rsidRDefault="00F9646B" w:rsidP="00F9646B">
      <w:pPr>
        <w:spacing w:before="10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BC60C7" w:rsidRDefault="00BC60C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F9646B" w:rsidRDefault="00F9646B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F9646B" w:rsidRDefault="00F9646B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F9646B" w:rsidRDefault="00F9646B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F9646B" w:rsidRDefault="00F9646B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F9646B" w:rsidRDefault="00F9646B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F9646B" w:rsidRDefault="00F9646B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F9646B" w:rsidRDefault="00F9646B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F9646B" w:rsidRDefault="00F9646B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8C08E6" w:rsidRDefault="00842E57" w:rsidP="00842E5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8C08E6" w:rsidRDefault="008C08E6" w:rsidP="00842E5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A591B" w:rsidRDefault="006A591B" w:rsidP="00842E5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A591B" w:rsidRDefault="006A591B" w:rsidP="00842E5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8C08E6" w:rsidRDefault="008C08E6" w:rsidP="00842E5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842E57" w:rsidRPr="0070319F" w:rsidRDefault="00980979" w:rsidP="00842E5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село  Никольское  2019</w:t>
      </w:r>
    </w:p>
    <w:p w:rsidR="00F9646B" w:rsidRDefault="00F9646B" w:rsidP="00842E57">
      <w:pPr>
        <w:tabs>
          <w:tab w:val="left" w:pos="2940"/>
        </w:tabs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F9646B" w:rsidRDefault="00F9646B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sectPr w:rsidR="00F9646B" w:rsidSect="008B6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886" w:rsidRDefault="00F86886" w:rsidP="00925C66">
      <w:pPr>
        <w:spacing w:after="0" w:line="240" w:lineRule="auto"/>
      </w:pPr>
      <w:r>
        <w:separator/>
      </w:r>
    </w:p>
  </w:endnote>
  <w:endnote w:type="continuationSeparator" w:id="0">
    <w:p w:rsidR="00F86886" w:rsidRDefault="00F86886" w:rsidP="0092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886" w:rsidRDefault="00F86886" w:rsidP="00925C66">
      <w:pPr>
        <w:spacing w:after="0" w:line="240" w:lineRule="auto"/>
      </w:pPr>
      <w:r>
        <w:separator/>
      </w:r>
    </w:p>
  </w:footnote>
  <w:footnote w:type="continuationSeparator" w:id="0">
    <w:p w:rsidR="00F86886" w:rsidRDefault="00F86886" w:rsidP="00925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8FC"/>
    <w:multiLevelType w:val="multilevel"/>
    <w:tmpl w:val="B77EDD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184579"/>
    <w:multiLevelType w:val="multilevel"/>
    <w:tmpl w:val="0FBE4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E77775"/>
    <w:multiLevelType w:val="multilevel"/>
    <w:tmpl w:val="17E065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C448DB"/>
    <w:multiLevelType w:val="multilevel"/>
    <w:tmpl w:val="86E2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B92DE3"/>
    <w:multiLevelType w:val="multilevel"/>
    <w:tmpl w:val="1B28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574CFD"/>
    <w:multiLevelType w:val="multilevel"/>
    <w:tmpl w:val="BA2CE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823338"/>
    <w:multiLevelType w:val="multilevel"/>
    <w:tmpl w:val="79066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8A301B"/>
    <w:multiLevelType w:val="multilevel"/>
    <w:tmpl w:val="6BD2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F57D2"/>
    <w:multiLevelType w:val="multilevel"/>
    <w:tmpl w:val="93EE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D37876"/>
    <w:multiLevelType w:val="multilevel"/>
    <w:tmpl w:val="469C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623A0A"/>
    <w:multiLevelType w:val="multilevel"/>
    <w:tmpl w:val="931AEE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D66FE1"/>
    <w:multiLevelType w:val="multilevel"/>
    <w:tmpl w:val="9EFC92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3A66F5"/>
    <w:multiLevelType w:val="multilevel"/>
    <w:tmpl w:val="07C08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A0771C"/>
    <w:multiLevelType w:val="multilevel"/>
    <w:tmpl w:val="772402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92154B"/>
    <w:multiLevelType w:val="hybridMultilevel"/>
    <w:tmpl w:val="4588E4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98A644A"/>
    <w:multiLevelType w:val="multilevel"/>
    <w:tmpl w:val="577A79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E23169"/>
    <w:multiLevelType w:val="multilevel"/>
    <w:tmpl w:val="AC2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97449"/>
    <w:multiLevelType w:val="multilevel"/>
    <w:tmpl w:val="A60455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5A097B"/>
    <w:multiLevelType w:val="multilevel"/>
    <w:tmpl w:val="CBE46E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9C0CD5"/>
    <w:multiLevelType w:val="multilevel"/>
    <w:tmpl w:val="F78C6B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E71507"/>
    <w:multiLevelType w:val="multilevel"/>
    <w:tmpl w:val="4C98D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EC4A70"/>
    <w:multiLevelType w:val="multilevel"/>
    <w:tmpl w:val="E160AA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B44DD1"/>
    <w:multiLevelType w:val="hybridMultilevel"/>
    <w:tmpl w:val="387C5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"/>
  </w:num>
  <w:num w:numId="5">
    <w:abstractNumId w:val="18"/>
  </w:num>
  <w:num w:numId="6">
    <w:abstractNumId w:val="19"/>
  </w:num>
  <w:num w:numId="7">
    <w:abstractNumId w:val="10"/>
  </w:num>
  <w:num w:numId="8">
    <w:abstractNumId w:val="12"/>
  </w:num>
  <w:num w:numId="9">
    <w:abstractNumId w:val="13"/>
  </w:num>
  <w:num w:numId="10">
    <w:abstractNumId w:val="15"/>
  </w:num>
  <w:num w:numId="11">
    <w:abstractNumId w:val="2"/>
  </w:num>
  <w:num w:numId="12">
    <w:abstractNumId w:val="17"/>
  </w:num>
  <w:num w:numId="13">
    <w:abstractNumId w:val="16"/>
  </w:num>
  <w:num w:numId="14">
    <w:abstractNumId w:val="5"/>
  </w:num>
  <w:num w:numId="15">
    <w:abstractNumId w:val="6"/>
  </w:num>
  <w:num w:numId="16">
    <w:abstractNumId w:val="20"/>
  </w:num>
  <w:num w:numId="17">
    <w:abstractNumId w:val="14"/>
  </w:num>
  <w:num w:numId="18">
    <w:abstractNumId w:val="7"/>
  </w:num>
  <w:num w:numId="19">
    <w:abstractNumId w:val="4"/>
  </w:num>
  <w:num w:numId="20">
    <w:abstractNumId w:val="9"/>
  </w:num>
  <w:num w:numId="21">
    <w:abstractNumId w:val="3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0C7"/>
    <w:rsid w:val="00010D9F"/>
    <w:rsid w:val="000152FB"/>
    <w:rsid w:val="0003350F"/>
    <w:rsid w:val="00045092"/>
    <w:rsid w:val="000955CF"/>
    <w:rsid w:val="000C06CB"/>
    <w:rsid w:val="000D6922"/>
    <w:rsid w:val="000F6161"/>
    <w:rsid w:val="0011558B"/>
    <w:rsid w:val="0013162D"/>
    <w:rsid w:val="00136D8D"/>
    <w:rsid w:val="00162EB1"/>
    <w:rsid w:val="001B667F"/>
    <w:rsid w:val="001E3FD4"/>
    <w:rsid w:val="0025026E"/>
    <w:rsid w:val="002606F9"/>
    <w:rsid w:val="002B5A4A"/>
    <w:rsid w:val="002B77DE"/>
    <w:rsid w:val="002E5FD6"/>
    <w:rsid w:val="002E5FF2"/>
    <w:rsid w:val="002F7FF5"/>
    <w:rsid w:val="00303887"/>
    <w:rsid w:val="003710A5"/>
    <w:rsid w:val="00371E79"/>
    <w:rsid w:val="003900D2"/>
    <w:rsid w:val="003E1DBA"/>
    <w:rsid w:val="003F1B4A"/>
    <w:rsid w:val="00417194"/>
    <w:rsid w:val="004436E3"/>
    <w:rsid w:val="00452A70"/>
    <w:rsid w:val="00455660"/>
    <w:rsid w:val="00484110"/>
    <w:rsid w:val="004A612E"/>
    <w:rsid w:val="004B3B61"/>
    <w:rsid w:val="004B3D81"/>
    <w:rsid w:val="004D1B85"/>
    <w:rsid w:val="004E276E"/>
    <w:rsid w:val="004E54DB"/>
    <w:rsid w:val="004F6D97"/>
    <w:rsid w:val="00527C7D"/>
    <w:rsid w:val="00543048"/>
    <w:rsid w:val="00546F95"/>
    <w:rsid w:val="00570CDC"/>
    <w:rsid w:val="005A161D"/>
    <w:rsid w:val="005B118D"/>
    <w:rsid w:val="005E3A29"/>
    <w:rsid w:val="005F7B8C"/>
    <w:rsid w:val="00600D52"/>
    <w:rsid w:val="006163E2"/>
    <w:rsid w:val="00662CF8"/>
    <w:rsid w:val="006632AF"/>
    <w:rsid w:val="00673748"/>
    <w:rsid w:val="006A591B"/>
    <w:rsid w:val="006B0419"/>
    <w:rsid w:val="006E2845"/>
    <w:rsid w:val="0070319F"/>
    <w:rsid w:val="007579EB"/>
    <w:rsid w:val="00760DC5"/>
    <w:rsid w:val="0077795B"/>
    <w:rsid w:val="00782EBE"/>
    <w:rsid w:val="007D09B0"/>
    <w:rsid w:val="007E41D7"/>
    <w:rsid w:val="008031E6"/>
    <w:rsid w:val="0082160F"/>
    <w:rsid w:val="00834901"/>
    <w:rsid w:val="00842D9A"/>
    <w:rsid w:val="00842E57"/>
    <w:rsid w:val="00846611"/>
    <w:rsid w:val="008B079B"/>
    <w:rsid w:val="008B66F6"/>
    <w:rsid w:val="008C08E6"/>
    <w:rsid w:val="008F5011"/>
    <w:rsid w:val="008F66FD"/>
    <w:rsid w:val="00904CA1"/>
    <w:rsid w:val="00905B18"/>
    <w:rsid w:val="00911229"/>
    <w:rsid w:val="009145F1"/>
    <w:rsid w:val="00920E9D"/>
    <w:rsid w:val="00925C66"/>
    <w:rsid w:val="00931072"/>
    <w:rsid w:val="00980979"/>
    <w:rsid w:val="009931F5"/>
    <w:rsid w:val="009C0863"/>
    <w:rsid w:val="009C399A"/>
    <w:rsid w:val="009E225A"/>
    <w:rsid w:val="00A05DE3"/>
    <w:rsid w:val="00A16045"/>
    <w:rsid w:val="00A42AAF"/>
    <w:rsid w:val="00A43855"/>
    <w:rsid w:val="00A47172"/>
    <w:rsid w:val="00A55FDD"/>
    <w:rsid w:val="00A63CFF"/>
    <w:rsid w:val="00A76B2A"/>
    <w:rsid w:val="00A875AC"/>
    <w:rsid w:val="00AA76CC"/>
    <w:rsid w:val="00AC0D65"/>
    <w:rsid w:val="00AC1434"/>
    <w:rsid w:val="00AC3B4B"/>
    <w:rsid w:val="00AF0D20"/>
    <w:rsid w:val="00AF7D8B"/>
    <w:rsid w:val="00B10CBF"/>
    <w:rsid w:val="00B143B8"/>
    <w:rsid w:val="00B172FF"/>
    <w:rsid w:val="00B319AB"/>
    <w:rsid w:val="00B35218"/>
    <w:rsid w:val="00B52AB4"/>
    <w:rsid w:val="00B62651"/>
    <w:rsid w:val="00B6546B"/>
    <w:rsid w:val="00BC0030"/>
    <w:rsid w:val="00BC60C7"/>
    <w:rsid w:val="00BE3EFF"/>
    <w:rsid w:val="00BF005E"/>
    <w:rsid w:val="00BF4FDC"/>
    <w:rsid w:val="00C26CBE"/>
    <w:rsid w:val="00C93BED"/>
    <w:rsid w:val="00CD01AF"/>
    <w:rsid w:val="00CD46DB"/>
    <w:rsid w:val="00CE1261"/>
    <w:rsid w:val="00D42924"/>
    <w:rsid w:val="00D52E21"/>
    <w:rsid w:val="00D80F2B"/>
    <w:rsid w:val="00D839F2"/>
    <w:rsid w:val="00D92E73"/>
    <w:rsid w:val="00D955E7"/>
    <w:rsid w:val="00DA1B61"/>
    <w:rsid w:val="00DC3350"/>
    <w:rsid w:val="00DC3D1C"/>
    <w:rsid w:val="00E04F8D"/>
    <w:rsid w:val="00E430ED"/>
    <w:rsid w:val="00EB0CF7"/>
    <w:rsid w:val="00ED3D32"/>
    <w:rsid w:val="00F374B7"/>
    <w:rsid w:val="00F5120E"/>
    <w:rsid w:val="00F86886"/>
    <w:rsid w:val="00F9646B"/>
    <w:rsid w:val="00FB3E85"/>
    <w:rsid w:val="00FB7CD4"/>
    <w:rsid w:val="00FC1620"/>
    <w:rsid w:val="00FC5AB8"/>
    <w:rsid w:val="00FF22EB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1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58B"/>
    <w:pPr>
      <w:ind w:left="720"/>
      <w:contextualSpacing/>
    </w:pPr>
  </w:style>
  <w:style w:type="table" w:styleId="a4">
    <w:name w:val="Table Grid"/>
    <w:basedOn w:val="a1"/>
    <w:uiPriority w:val="59"/>
    <w:rsid w:val="00F96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60D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760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60DC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60DC5"/>
    <w:rPr>
      <w:color w:val="800080"/>
      <w:u w:val="single"/>
    </w:rPr>
  </w:style>
  <w:style w:type="character" w:customStyle="1" w:styleId="apple-converted-space">
    <w:name w:val="apple-converted-space"/>
    <w:basedOn w:val="a0"/>
    <w:rsid w:val="00760DC5"/>
  </w:style>
  <w:style w:type="character" w:customStyle="1" w:styleId="patharrow">
    <w:name w:val="path_arrow"/>
    <w:basedOn w:val="a0"/>
    <w:rsid w:val="00760DC5"/>
  </w:style>
  <w:style w:type="paragraph" w:styleId="a8">
    <w:name w:val="header"/>
    <w:basedOn w:val="a"/>
    <w:link w:val="a9"/>
    <w:uiPriority w:val="99"/>
    <w:unhideWhenUsed/>
    <w:rsid w:val="0092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5C66"/>
  </w:style>
  <w:style w:type="paragraph" w:styleId="aa">
    <w:name w:val="footer"/>
    <w:basedOn w:val="a"/>
    <w:link w:val="ab"/>
    <w:uiPriority w:val="99"/>
    <w:unhideWhenUsed/>
    <w:rsid w:val="0092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5C66"/>
  </w:style>
  <w:style w:type="character" w:customStyle="1" w:styleId="20">
    <w:name w:val="Заголовок 2 Знак"/>
    <w:basedOn w:val="a0"/>
    <w:link w:val="2"/>
    <w:uiPriority w:val="9"/>
    <w:semiHidden/>
    <w:rsid w:val="009931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1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7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1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58B"/>
    <w:pPr>
      <w:ind w:left="720"/>
      <w:contextualSpacing/>
    </w:pPr>
  </w:style>
  <w:style w:type="table" w:styleId="a4">
    <w:name w:val="Table Grid"/>
    <w:basedOn w:val="a1"/>
    <w:uiPriority w:val="59"/>
    <w:rsid w:val="00F96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60D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760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60DC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60DC5"/>
    <w:rPr>
      <w:color w:val="800080"/>
      <w:u w:val="single"/>
    </w:rPr>
  </w:style>
  <w:style w:type="character" w:customStyle="1" w:styleId="apple-converted-space">
    <w:name w:val="apple-converted-space"/>
    <w:basedOn w:val="a0"/>
    <w:rsid w:val="00760DC5"/>
  </w:style>
  <w:style w:type="character" w:customStyle="1" w:styleId="patharrow">
    <w:name w:val="path_arrow"/>
    <w:basedOn w:val="a0"/>
    <w:rsid w:val="00760DC5"/>
  </w:style>
  <w:style w:type="paragraph" w:styleId="a8">
    <w:name w:val="header"/>
    <w:basedOn w:val="a"/>
    <w:link w:val="a9"/>
    <w:uiPriority w:val="99"/>
    <w:unhideWhenUsed/>
    <w:rsid w:val="0092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5C66"/>
  </w:style>
  <w:style w:type="paragraph" w:styleId="aa">
    <w:name w:val="footer"/>
    <w:basedOn w:val="a"/>
    <w:link w:val="ab"/>
    <w:uiPriority w:val="99"/>
    <w:unhideWhenUsed/>
    <w:rsid w:val="0092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5C66"/>
  </w:style>
  <w:style w:type="character" w:customStyle="1" w:styleId="20">
    <w:name w:val="Заголовок 2 Знак"/>
    <w:basedOn w:val="a0"/>
    <w:link w:val="2"/>
    <w:uiPriority w:val="9"/>
    <w:semiHidden/>
    <w:rsid w:val="009931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1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7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ites/default/files/2014/07/06/rol_roditeley_v_korrektsii_zvukoproiznosheniya_detey_doshkolnogo_vozrasta_0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7132</Words>
  <Characters>40659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Аленушка</cp:lastModifiedBy>
  <cp:revision>19</cp:revision>
  <cp:lastPrinted>2019-09-25T10:03:00Z</cp:lastPrinted>
  <dcterms:created xsi:type="dcterms:W3CDTF">2019-09-10T10:36:00Z</dcterms:created>
  <dcterms:modified xsi:type="dcterms:W3CDTF">2019-09-25T10:05:00Z</dcterms:modified>
</cp:coreProperties>
</file>